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8" w:type="dxa"/>
        <w:tblCellMar>
          <w:left w:w="0" w:type="dxa"/>
          <w:right w:w="0" w:type="dxa"/>
        </w:tblCellMar>
        <w:tblLook w:val="04A0"/>
      </w:tblPr>
      <w:tblGrid>
        <w:gridCol w:w="3348"/>
        <w:gridCol w:w="6012"/>
      </w:tblGrid>
      <w:tr w:rsidR="00004E44" w:rsidRPr="00004E44" w:rsidTr="00004E44">
        <w:tc>
          <w:tcPr>
            <w:tcW w:w="3348" w:type="dxa"/>
            <w:tcBorders>
              <w:top w:val="nil"/>
              <w:left w:val="nil"/>
              <w:bottom w:val="nil"/>
              <w:right w:val="nil"/>
            </w:tcBorders>
            <w:shd w:val="clear" w:color="auto" w:fill="auto"/>
            <w:tcMar>
              <w:top w:w="0" w:type="dxa"/>
              <w:left w:w="108" w:type="dxa"/>
              <w:bottom w:w="0" w:type="dxa"/>
              <w:right w:w="108" w:type="dxa"/>
            </w:tcMar>
            <w:vAlign w:val="center"/>
            <w:hideMark/>
          </w:tcPr>
          <w:p w:rsidR="00004E44" w:rsidRPr="00004E44" w:rsidRDefault="00004E44" w:rsidP="00004E44">
            <w:pPr>
              <w:spacing w:before="100" w:beforeAutospacing="1" w:after="100" w:afterAutospacing="1" w:line="240" w:lineRule="auto"/>
              <w:jc w:val="center"/>
              <w:rPr>
                <w:rFonts w:ascii="Verdana" w:eastAsia="Times New Roman" w:hAnsi="Verdana" w:cs="Times New Roman"/>
                <w:color w:val="000000"/>
                <w:sz w:val="18"/>
                <w:szCs w:val="18"/>
              </w:rPr>
            </w:pPr>
            <w:r w:rsidRPr="00004E44">
              <w:rPr>
                <w:rFonts w:ascii="Arial" w:eastAsia="Times New Roman" w:hAnsi="Arial" w:cs="Arial"/>
                <w:color w:val="000000"/>
                <w:sz w:val="20"/>
                <w:szCs w:val="20"/>
              </w:rPr>
              <w:t>BỘ TÀI CHÍNH</w:t>
            </w:r>
            <w:r w:rsidRPr="00004E44">
              <w:rPr>
                <w:rFonts w:ascii="Arial" w:eastAsia="Times New Roman" w:hAnsi="Arial" w:cs="Arial"/>
                <w:b/>
                <w:bCs/>
                <w:color w:val="000000"/>
                <w:sz w:val="20"/>
                <w:szCs w:val="20"/>
              </w:rPr>
              <w:br/>
              <w:t>TỔNG CỤC HẢI QUAN</w:t>
            </w:r>
            <w:r w:rsidRPr="00004E44">
              <w:rPr>
                <w:rFonts w:ascii="Arial" w:eastAsia="Times New Roman" w:hAnsi="Arial" w:cs="Arial"/>
                <w:b/>
                <w:bCs/>
                <w:color w:val="000000"/>
                <w:sz w:val="20"/>
                <w:szCs w:val="20"/>
              </w:rPr>
              <w:br/>
              <w:t>--------</w:t>
            </w:r>
          </w:p>
          <w:p w:rsidR="00004E44" w:rsidRPr="00004E44" w:rsidRDefault="00004E44" w:rsidP="00004E44">
            <w:pPr>
              <w:spacing w:before="100" w:beforeAutospacing="1" w:after="100" w:afterAutospacing="1" w:line="240" w:lineRule="auto"/>
              <w:jc w:val="center"/>
              <w:rPr>
                <w:rFonts w:ascii="Verdana" w:eastAsia="Times New Roman" w:hAnsi="Verdana" w:cs="Times New Roman"/>
                <w:color w:val="000000"/>
                <w:sz w:val="18"/>
                <w:szCs w:val="18"/>
              </w:rPr>
            </w:pPr>
            <w:r w:rsidRPr="00004E44">
              <w:rPr>
                <w:rFonts w:ascii="Arial" w:eastAsia="Times New Roman" w:hAnsi="Arial" w:cs="Arial"/>
                <w:color w:val="000000"/>
                <w:sz w:val="20"/>
                <w:szCs w:val="20"/>
              </w:rPr>
              <w:t>Số: 2757/TCHQ-TXNK</w:t>
            </w:r>
          </w:p>
          <w:p w:rsidR="00004E44" w:rsidRPr="00004E44" w:rsidRDefault="00004E44" w:rsidP="00004E44">
            <w:pPr>
              <w:spacing w:before="100" w:beforeAutospacing="1" w:after="100" w:afterAutospacing="1" w:line="240" w:lineRule="auto"/>
              <w:jc w:val="both"/>
              <w:rPr>
                <w:rFonts w:ascii="Verdana" w:eastAsia="Times New Roman" w:hAnsi="Verdana" w:cs="Times New Roman"/>
                <w:color w:val="000000"/>
                <w:sz w:val="18"/>
                <w:szCs w:val="18"/>
              </w:rPr>
            </w:pPr>
            <w:r w:rsidRPr="00004E44">
              <w:rPr>
                <w:rFonts w:ascii="Arial" w:eastAsia="Times New Roman" w:hAnsi="Arial" w:cs="Arial"/>
                <w:color w:val="000000"/>
                <w:sz w:val="20"/>
                <w:szCs w:val="20"/>
              </w:rPr>
              <w:t>V/v: Đăng ký danh mục hàng hóa nhập khẩu miễn thuế</w:t>
            </w:r>
          </w:p>
        </w:tc>
        <w:tc>
          <w:tcPr>
            <w:tcW w:w="6012" w:type="dxa"/>
            <w:tcBorders>
              <w:top w:val="nil"/>
              <w:left w:val="nil"/>
              <w:bottom w:val="nil"/>
              <w:right w:val="nil"/>
            </w:tcBorders>
            <w:shd w:val="clear" w:color="auto" w:fill="auto"/>
            <w:tcMar>
              <w:top w:w="0" w:type="dxa"/>
              <w:left w:w="108" w:type="dxa"/>
              <w:bottom w:w="0" w:type="dxa"/>
              <w:right w:w="108" w:type="dxa"/>
            </w:tcMar>
            <w:hideMark/>
          </w:tcPr>
          <w:p w:rsidR="00004E44" w:rsidRPr="00004E44" w:rsidRDefault="00004E44" w:rsidP="00004E44">
            <w:pPr>
              <w:spacing w:before="100" w:beforeAutospacing="1" w:after="100" w:afterAutospacing="1" w:line="240" w:lineRule="auto"/>
              <w:jc w:val="center"/>
              <w:rPr>
                <w:rFonts w:ascii="Verdana" w:eastAsia="Times New Roman" w:hAnsi="Verdana" w:cs="Times New Roman"/>
                <w:color w:val="000000"/>
                <w:sz w:val="18"/>
                <w:szCs w:val="18"/>
              </w:rPr>
            </w:pPr>
            <w:r w:rsidRPr="00004E44">
              <w:rPr>
                <w:rFonts w:ascii="Arial" w:eastAsia="Times New Roman" w:hAnsi="Arial" w:cs="Arial"/>
                <w:b/>
                <w:bCs/>
                <w:color w:val="000000"/>
                <w:sz w:val="20"/>
                <w:szCs w:val="20"/>
              </w:rPr>
              <w:t>CỘNG HÒA XÃ HỘI CHỦ NGHĨA VIỆT NAM</w:t>
            </w:r>
            <w:r w:rsidRPr="00004E44">
              <w:rPr>
                <w:rFonts w:ascii="Arial" w:eastAsia="Times New Roman" w:hAnsi="Arial" w:cs="Arial"/>
                <w:b/>
                <w:bCs/>
                <w:color w:val="000000"/>
                <w:sz w:val="20"/>
                <w:szCs w:val="20"/>
              </w:rPr>
              <w:br/>
              <w:t>Độc lập – Tự do – Hạnh phúc</w:t>
            </w:r>
            <w:r w:rsidRPr="00004E44">
              <w:rPr>
                <w:rFonts w:ascii="Arial" w:eastAsia="Times New Roman" w:hAnsi="Arial" w:cs="Arial"/>
                <w:b/>
                <w:bCs/>
                <w:color w:val="000000"/>
                <w:sz w:val="20"/>
                <w:szCs w:val="20"/>
              </w:rPr>
              <w:br/>
              <w:t>--------------------</w:t>
            </w:r>
          </w:p>
          <w:p w:rsidR="00004E44" w:rsidRPr="00004E44" w:rsidRDefault="00004E44" w:rsidP="00004E44">
            <w:pPr>
              <w:spacing w:before="100" w:beforeAutospacing="1" w:after="100" w:afterAutospacing="1" w:line="240" w:lineRule="auto"/>
              <w:jc w:val="right"/>
              <w:rPr>
                <w:rFonts w:ascii="Verdana" w:eastAsia="Times New Roman" w:hAnsi="Verdana" w:cs="Times New Roman"/>
                <w:color w:val="000000"/>
                <w:sz w:val="18"/>
                <w:szCs w:val="18"/>
              </w:rPr>
            </w:pPr>
            <w:r w:rsidRPr="00004E44">
              <w:rPr>
                <w:rFonts w:ascii="Arial" w:eastAsia="Times New Roman" w:hAnsi="Arial" w:cs="Arial"/>
                <w:i/>
                <w:iCs/>
                <w:color w:val="000000"/>
                <w:sz w:val="20"/>
                <w:szCs w:val="20"/>
              </w:rPr>
              <w:t>Hà Nội, ngày 18 tháng 03 năm 2014</w:t>
            </w:r>
          </w:p>
        </w:tc>
      </w:tr>
    </w:tbl>
    <w:p w:rsidR="00004E44" w:rsidRPr="00004E44" w:rsidRDefault="00004E44" w:rsidP="00004E44">
      <w:pPr>
        <w:spacing w:before="0" w:after="0" w:line="240" w:lineRule="auto"/>
        <w:jc w:val="both"/>
        <w:rPr>
          <w:rFonts w:ascii="Verdana" w:eastAsia="Times New Roman" w:hAnsi="Verdana" w:cs="Times New Roman"/>
          <w:color w:val="000000"/>
          <w:sz w:val="18"/>
          <w:szCs w:val="18"/>
        </w:rPr>
      </w:pPr>
      <w:r w:rsidRPr="00004E44">
        <w:rPr>
          <w:rFonts w:ascii="Verdana" w:eastAsia="Times New Roman" w:hAnsi="Verdana" w:cs="Times New Roman"/>
          <w:color w:val="000000"/>
          <w:sz w:val="18"/>
          <w:szCs w:val="18"/>
        </w:rPr>
        <w:t> </w:t>
      </w:r>
    </w:p>
    <w:p w:rsidR="00004E44" w:rsidRPr="00004E44" w:rsidRDefault="00004E44" w:rsidP="00004E44">
      <w:pPr>
        <w:spacing w:before="0" w:after="0" w:line="240" w:lineRule="auto"/>
        <w:jc w:val="center"/>
        <w:rPr>
          <w:rFonts w:ascii="Verdana" w:eastAsia="Times New Roman" w:hAnsi="Verdana" w:cs="Times New Roman"/>
          <w:color w:val="000000"/>
          <w:sz w:val="18"/>
          <w:szCs w:val="18"/>
        </w:rPr>
      </w:pPr>
      <w:r w:rsidRPr="00004E44">
        <w:rPr>
          <w:rFonts w:ascii="Verdana" w:eastAsia="Times New Roman" w:hAnsi="Verdana" w:cs="Times New Roman"/>
          <w:b/>
          <w:bCs/>
          <w:color w:val="000000"/>
          <w:sz w:val="18"/>
          <w:szCs w:val="18"/>
        </w:rPr>
        <w:t> </w:t>
      </w:r>
    </w:p>
    <w:p w:rsidR="00004E44" w:rsidRPr="00004E44" w:rsidRDefault="00004E44" w:rsidP="00004E44">
      <w:pPr>
        <w:spacing w:before="0" w:after="0" w:line="240" w:lineRule="auto"/>
        <w:jc w:val="center"/>
        <w:rPr>
          <w:rFonts w:ascii="Verdana" w:eastAsia="Times New Roman" w:hAnsi="Verdana" w:cs="Times New Roman"/>
          <w:color w:val="000000"/>
          <w:sz w:val="18"/>
          <w:szCs w:val="18"/>
        </w:rPr>
      </w:pPr>
      <w:r w:rsidRPr="00004E44">
        <w:rPr>
          <w:rFonts w:ascii="Arial" w:eastAsia="Times New Roman" w:hAnsi="Arial" w:cs="Arial"/>
          <w:b/>
          <w:bCs/>
          <w:color w:val="000000"/>
          <w:sz w:val="20"/>
          <w:szCs w:val="20"/>
        </w:rPr>
        <w:t>Kính gửi:</w:t>
      </w:r>
      <w:r w:rsidRPr="00004E44">
        <w:rPr>
          <w:rFonts w:ascii="Arial" w:eastAsia="Times New Roman" w:hAnsi="Arial" w:cs="Arial"/>
          <w:b/>
          <w:bCs/>
          <w:color w:val="000000"/>
          <w:sz w:val="20"/>
        </w:rPr>
        <w:t> </w:t>
      </w:r>
      <w:r w:rsidRPr="00004E44">
        <w:rPr>
          <w:rFonts w:ascii="Arial" w:eastAsia="Times New Roman" w:hAnsi="Arial" w:cs="Arial"/>
          <w:color w:val="000000"/>
          <w:sz w:val="20"/>
          <w:szCs w:val="20"/>
        </w:rPr>
        <w:t>Cục Hải quan tỉnh Kiên Giang</w:t>
      </w:r>
    </w:p>
    <w:p w:rsidR="00004E44" w:rsidRPr="00004E44" w:rsidRDefault="00004E44" w:rsidP="00004E44">
      <w:pPr>
        <w:spacing w:before="0" w:after="0" w:line="240" w:lineRule="auto"/>
        <w:jc w:val="center"/>
        <w:rPr>
          <w:rFonts w:ascii="Verdana" w:eastAsia="Times New Roman" w:hAnsi="Verdana" w:cs="Times New Roman"/>
          <w:color w:val="000000"/>
          <w:sz w:val="18"/>
          <w:szCs w:val="18"/>
        </w:rPr>
      </w:pPr>
      <w:r w:rsidRPr="00004E44">
        <w:rPr>
          <w:rFonts w:ascii="Verdana" w:eastAsia="Times New Roman" w:hAnsi="Verdana" w:cs="Times New Roman"/>
          <w:color w:val="000000"/>
          <w:sz w:val="18"/>
          <w:szCs w:val="18"/>
        </w:rPr>
        <w:t> </w:t>
      </w:r>
    </w:p>
    <w:p w:rsidR="00004E44" w:rsidRPr="00004E44" w:rsidRDefault="00004E44" w:rsidP="00004E44">
      <w:pPr>
        <w:spacing w:before="0" w:after="120" w:line="240" w:lineRule="auto"/>
        <w:ind w:firstLine="720"/>
        <w:jc w:val="both"/>
        <w:rPr>
          <w:rFonts w:ascii="Verdana" w:eastAsia="Times New Roman" w:hAnsi="Verdana" w:cs="Times New Roman"/>
          <w:color w:val="000000"/>
          <w:sz w:val="18"/>
          <w:szCs w:val="18"/>
        </w:rPr>
      </w:pPr>
      <w:r w:rsidRPr="00004E44">
        <w:rPr>
          <w:rFonts w:ascii="Arial" w:eastAsia="Times New Roman" w:hAnsi="Arial" w:cs="Arial"/>
          <w:color w:val="000000"/>
          <w:sz w:val="20"/>
          <w:szCs w:val="20"/>
        </w:rPr>
        <w:t>Trả lời công văn số 184/HQKG-NV ngày 25/02/2014 của Cục Hải quan tỉnh Kiên Giang về việc xin ý kiến đăng ký danh mục tàu cao tốc 7,8 và Phà F1, F2; Tổng cục Hải quan có ý kiến như sau:</w:t>
      </w:r>
    </w:p>
    <w:p w:rsidR="00004E44" w:rsidRPr="00004E44" w:rsidRDefault="00004E44" w:rsidP="00004E44">
      <w:pPr>
        <w:spacing w:before="0" w:after="120" w:line="240" w:lineRule="auto"/>
        <w:ind w:firstLine="720"/>
        <w:jc w:val="both"/>
        <w:rPr>
          <w:rFonts w:ascii="Verdana" w:eastAsia="Times New Roman" w:hAnsi="Verdana" w:cs="Times New Roman"/>
          <w:color w:val="000000"/>
          <w:sz w:val="18"/>
          <w:szCs w:val="18"/>
        </w:rPr>
      </w:pPr>
      <w:r w:rsidRPr="00004E44">
        <w:rPr>
          <w:rFonts w:ascii="Arial" w:eastAsia="Times New Roman" w:hAnsi="Arial" w:cs="Arial"/>
          <w:color w:val="000000"/>
          <w:sz w:val="20"/>
          <w:szCs w:val="20"/>
        </w:rPr>
        <w:t>1. Căn cứ quy định tại Điều 7 Giấy chứng nhận đầu tư số 56122000964 ngày 24/01/2014 của Ban Quản lý ĐTPT đảo Phú Quốc cấp cho Công ty Cổ phần tàu cao tốc Superdong – Kiên Giang có trụ sở chính tại số 10, đường 30/3, khu phố 2, Dương Đông, Phú Quốc, Kiên Giang để thực hiện Dự án đầu tư mở rộng quy mô dự án đầu tư tàu, phà cao tốc vận tải hành khách, hàng hóa; thì Công ty được hưởng ưu đãi về miễn, giảm thuế nhập khẩu đối với hàng hóa nhập khẩu theo quy định của pháp luật về thuế xuất khẩu, thuế nhập khẩu và các văn bản pháp lý có liên quan.</w:t>
      </w:r>
    </w:p>
    <w:p w:rsidR="00004E44" w:rsidRPr="00004E44" w:rsidRDefault="00004E44" w:rsidP="00004E44">
      <w:pPr>
        <w:spacing w:before="0" w:after="120" w:line="240" w:lineRule="auto"/>
        <w:ind w:firstLine="720"/>
        <w:jc w:val="both"/>
        <w:rPr>
          <w:rFonts w:ascii="Verdana" w:eastAsia="Times New Roman" w:hAnsi="Verdana" w:cs="Times New Roman"/>
          <w:color w:val="000000"/>
          <w:sz w:val="18"/>
          <w:szCs w:val="18"/>
        </w:rPr>
      </w:pPr>
      <w:r w:rsidRPr="00004E44">
        <w:rPr>
          <w:rFonts w:ascii="Arial" w:eastAsia="Times New Roman" w:hAnsi="Arial" w:cs="Arial"/>
          <w:color w:val="000000"/>
          <w:sz w:val="20"/>
          <w:szCs w:val="20"/>
        </w:rPr>
        <w:t>2. Căn cứ quy định tại điểm 54 Phụ lục Danh mục địa bàn ưu đãi thuế thu nhập doanh nghiệp ban hành kèm theo Nghị định số 124/2008/NĐ-CP ngày 11/12/2008 của Chính phủ, thì toàn bộ các huyện và các đảo, hải đảo thuộc tỉnh Kiên Giang thuộc địa bàn có điều kiện kinh tế - xã hội đặc biệt khó khăn (bao gồm cả huyện đảo Phú Quốc). Vì vậy, hàng hóa nhập khẩu để tạo tài sản cố định như: Máy móc, thiết bị; phương tiện vận tải chuyên dùng trong dây chuyền công nghệ trong nước chưa sản xuất được; phương tiện thủy của dự án đầu tư tại huyện đảo Phú Quốc thuộc tỉnh Kiên Giang được miễn thuế nhập khẩu theo quy định tại khoản 6 Điều 12 Nghị định số 87/2010/NĐ-CP ngày 13/8/2010 của Chính phủ, khoản 7 Điều 100 Thông tư số 128/2013/TT-BTC ngày 10/9/2013 của Bộ Tài chính.</w:t>
      </w:r>
    </w:p>
    <w:p w:rsidR="00004E44" w:rsidRPr="00004E44" w:rsidRDefault="00004E44" w:rsidP="00004E44">
      <w:pPr>
        <w:spacing w:before="0" w:after="120" w:line="240" w:lineRule="auto"/>
        <w:ind w:firstLine="720"/>
        <w:jc w:val="both"/>
        <w:rPr>
          <w:rFonts w:ascii="Verdana" w:eastAsia="Times New Roman" w:hAnsi="Verdana" w:cs="Times New Roman"/>
          <w:color w:val="000000"/>
          <w:sz w:val="18"/>
          <w:szCs w:val="18"/>
        </w:rPr>
      </w:pPr>
      <w:r w:rsidRPr="00004E44">
        <w:rPr>
          <w:rFonts w:ascii="Arial" w:eastAsia="Times New Roman" w:hAnsi="Arial" w:cs="Arial"/>
          <w:color w:val="000000"/>
          <w:sz w:val="20"/>
          <w:szCs w:val="20"/>
        </w:rPr>
        <w:t>Đề nghị Cục Hải quan tỉnh Kiên Giang căn cứ các quy định nêu trên và các quy định hiện hành, đối chiếu với hồ sơ, thực tế Dự án đầu tư mở rộng quy mô dự án đầu tư tàu, phà cao tốc vận tải hành khách, hàng hóa của Công ty Cổ phần tàu cao tốc Superdong – Kiên Giang để xử lý theo đúng quy định.</w:t>
      </w:r>
    </w:p>
    <w:p w:rsidR="00004E44" w:rsidRPr="00004E44" w:rsidRDefault="00004E44" w:rsidP="00004E44">
      <w:pPr>
        <w:spacing w:before="0" w:after="0" w:line="240" w:lineRule="auto"/>
        <w:ind w:firstLine="720"/>
        <w:jc w:val="both"/>
        <w:rPr>
          <w:rFonts w:ascii="Verdana" w:eastAsia="Times New Roman" w:hAnsi="Verdana" w:cs="Times New Roman"/>
          <w:color w:val="000000"/>
          <w:sz w:val="18"/>
          <w:szCs w:val="18"/>
        </w:rPr>
      </w:pPr>
      <w:r w:rsidRPr="00004E44">
        <w:rPr>
          <w:rFonts w:ascii="Arial" w:eastAsia="Times New Roman" w:hAnsi="Arial" w:cs="Arial"/>
          <w:color w:val="000000"/>
          <w:sz w:val="20"/>
          <w:szCs w:val="20"/>
        </w:rPr>
        <w:t>Tổng cục Hải quan có ý kiến để Cục Hải quan tỉnh Kiên Giang được biết và thực hiện./.</w:t>
      </w:r>
    </w:p>
    <w:p w:rsidR="00004E44" w:rsidRPr="00004E44" w:rsidRDefault="00004E44" w:rsidP="00004E44">
      <w:pPr>
        <w:spacing w:before="0" w:after="0" w:line="240" w:lineRule="auto"/>
        <w:jc w:val="both"/>
        <w:rPr>
          <w:rFonts w:ascii="Verdana" w:eastAsia="Times New Roman" w:hAnsi="Verdana" w:cs="Times New Roman"/>
          <w:color w:val="000000"/>
          <w:sz w:val="18"/>
          <w:szCs w:val="18"/>
        </w:rPr>
      </w:pPr>
      <w:r w:rsidRPr="00004E44">
        <w:rPr>
          <w:rFonts w:ascii="Verdana" w:eastAsia="Times New Roman" w:hAnsi="Verdana" w:cs="Times New Roman"/>
          <w:color w:val="000000"/>
          <w:sz w:val="18"/>
          <w:szCs w:val="18"/>
        </w:rPr>
        <w:t> </w:t>
      </w:r>
    </w:p>
    <w:tbl>
      <w:tblPr>
        <w:tblW w:w="0" w:type="auto"/>
        <w:tblInd w:w="108" w:type="dxa"/>
        <w:tblCellMar>
          <w:left w:w="0" w:type="dxa"/>
          <w:right w:w="0" w:type="dxa"/>
        </w:tblCellMar>
        <w:tblLook w:val="04A0"/>
      </w:tblPr>
      <w:tblGrid>
        <w:gridCol w:w="3888"/>
        <w:gridCol w:w="5472"/>
      </w:tblGrid>
      <w:tr w:rsidR="00004E44" w:rsidRPr="00004E44" w:rsidTr="00004E44">
        <w:tc>
          <w:tcPr>
            <w:tcW w:w="3888" w:type="dxa"/>
            <w:tcBorders>
              <w:top w:val="nil"/>
              <w:left w:val="nil"/>
              <w:bottom w:val="nil"/>
              <w:right w:val="nil"/>
            </w:tcBorders>
            <w:shd w:val="clear" w:color="auto" w:fill="auto"/>
            <w:tcMar>
              <w:top w:w="0" w:type="dxa"/>
              <w:left w:w="108" w:type="dxa"/>
              <w:bottom w:w="0" w:type="dxa"/>
              <w:right w:w="108" w:type="dxa"/>
            </w:tcMar>
            <w:hideMark/>
          </w:tcPr>
          <w:p w:rsidR="00004E44" w:rsidRPr="00004E44" w:rsidRDefault="00004E44" w:rsidP="00004E44">
            <w:pPr>
              <w:spacing w:before="100" w:beforeAutospacing="1" w:after="100" w:afterAutospacing="1" w:line="240" w:lineRule="auto"/>
              <w:jc w:val="both"/>
              <w:divId w:val="1747453343"/>
              <w:rPr>
                <w:rFonts w:ascii="Verdana" w:eastAsia="Times New Roman" w:hAnsi="Verdana" w:cs="Times New Roman"/>
                <w:color w:val="000000"/>
                <w:sz w:val="18"/>
                <w:szCs w:val="18"/>
              </w:rPr>
            </w:pPr>
            <w:r w:rsidRPr="00004E44">
              <w:rPr>
                <w:rFonts w:ascii="Arial" w:eastAsia="Times New Roman" w:hAnsi="Arial" w:cs="Arial"/>
                <w:b/>
                <w:bCs/>
                <w:i/>
                <w:iCs/>
                <w:color w:val="000000"/>
                <w:sz w:val="20"/>
                <w:szCs w:val="20"/>
              </w:rPr>
              <w:t>Nơi nhận:</w:t>
            </w:r>
            <w:r w:rsidRPr="00004E44">
              <w:rPr>
                <w:rFonts w:ascii="Arial" w:eastAsia="Times New Roman" w:hAnsi="Arial" w:cs="Arial"/>
                <w:b/>
                <w:bCs/>
                <w:i/>
                <w:iCs/>
                <w:color w:val="000000"/>
                <w:sz w:val="20"/>
                <w:szCs w:val="20"/>
              </w:rPr>
              <w:br/>
            </w:r>
            <w:r w:rsidRPr="00004E44">
              <w:rPr>
                <w:rFonts w:ascii="Arial" w:eastAsia="Times New Roman" w:hAnsi="Arial" w:cs="Arial"/>
                <w:color w:val="000000"/>
                <w:sz w:val="20"/>
                <w:szCs w:val="20"/>
              </w:rPr>
              <w:t>- Như trên;</w:t>
            </w:r>
            <w:r w:rsidRPr="00004E44">
              <w:rPr>
                <w:rFonts w:ascii="Arial" w:eastAsia="Times New Roman" w:hAnsi="Arial" w:cs="Arial"/>
                <w:color w:val="000000"/>
                <w:sz w:val="20"/>
                <w:szCs w:val="20"/>
              </w:rPr>
              <w:br/>
              <w:t>- Lưu: VT, TXNK (3).</w:t>
            </w:r>
          </w:p>
        </w:tc>
        <w:tc>
          <w:tcPr>
            <w:tcW w:w="5472" w:type="dxa"/>
            <w:tcBorders>
              <w:top w:val="nil"/>
              <w:left w:val="nil"/>
              <w:bottom w:val="nil"/>
              <w:right w:val="nil"/>
            </w:tcBorders>
            <w:shd w:val="clear" w:color="auto" w:fill="auto"/>
            <w:tcMar>
              <w:top w:w="0" w:type="dxa"/>
              <w:left w:w="108" w:type="dxa"/>
              <w:bottom w:w="0" w:type="dxa"/>
              <w:right w:w="108" w:type="dxa"/>
            </w:tcMar>
            <w:hideMark/>
          </w:tcPr>
          <w:p w:rsidR="00004E44" w:rsidRPr="00004E44" w:rsidRDefault="00004E44" w:rsidP="00004E44">
            <w:pPr>
              <w:spacing w:before="100" w:beforeAutospacing="1" w:after="100" w:afterAutospacing="1" w:line="240" w:lineRule="auto"/>
              <w:jc w:val="center"/>
              <w:rPr>
                <w:rFonts w:ascii="Verdana" w:eastAsia="Times New Roman" w:hAnsi="Verdana" w:cs="Times New Roman"/>
                <w:color w:val="000000"/>
                <w:sz w:val="18"/>
                <w:szCs w:val="18"/>
              </w:rPr>
            </w:pPr>
            <w:r w:rsidRPr="00004E44">
              <w:rPr>
                <w:rFonts w:ascii="Arial" w:eastAsia="Times New Roman" w:hAnsi="Arial" w:cs="Arial"/>
                <w:b/>
                <w:bCs/>
                <w:color w:val="000000"/>
                <w:sz w:val="20"/>
                <w:szCs w:val="20"/>
              </w:rPr>
              <w:t>TL. TỔNG CỤC TRƯỞNG</w:t>
            </w:r>
            <w:r w:rsidRPr="00004E44">
              <w:rPr>
                <w:rFonts w:ascii="Arial" w:eastAsia="Times New Roman" w:hAnsi="Arial" w:cs="Arial"/>
                <w:b/>
                <w:bCs/>
                <w:color w:val="000000"/>
                <w:sz w:val="20"/>
                <w:szCs w:val="20"/>
              </w:rPr>
              <w:br/>
              <w:t>KT. CỤC TRƯỞNG CỤC THUẾ XNK</w:t>
            </w:r>
            <w:r w:rsidRPr="00004E44">
              <w:rPr>
                <w:rFonts w:ascii="Arial" w:eastAsia="Times New Roman" w:hAnsi="Arial" w:cs="Arial"/>
                <w:b/>
                <w:bCs/>
                <w:color w:val="000000"/>
                <w:sz w:val="20"/>
                <w:szCs w:val="20"/>
              </w:rPr>
              <w:br/>
              <w:t>PHÓ CỤC TRƯỞNG</w:t>
            </w:r>
            <w:r w:rsidRPr="00004E44">
              <w:rPr>
                <w:rFonts w:ascii="Arial" w:eastAsia="Times New Roman" w:hAnsi="Arial" w:cs="Arial"/>
                <w:b/>
                <w:bCs/>
                <w:color w:val="000000"/>
                <w:sz w:val="20"/>
                <w:szCs w:val="20"/>
              </w:rPr>
              <w:br/>
            </w:r>
            <w:r w:rsidRPr="00004E44">
              <w:rPr>
                <w:rFonts w:ascii="Arial" w:eastAsia="Times New Roman" w:hAnsi="Arial" w:cs="Arial"/>
                <w:b/>
                <w:bCs/>
                <w:color w:val="000000"/>
                <w:sz w:val="20"/>
                <w:szCs w:val="20"/>
              </w:rPr>
              <w:br/>
            </w:r>
            <w:r w:rsidRPr="00004E44">
              <w:rPr>
                <w:rFonts w:ascii="Arial" w:eastAsia="Times New Roman" w:hAnsi="Arial" w:cs="Arial"/>
                <w:b/>
                <w:bCs/>
                <w:color w:val="000000"/>
                <w:sz w:val="20"/>
                <w:szCs w:val="20"/>
              </w:rPr>
              <w:br/>
            </w:r>
            <w:r w:rsidRPr="00004E44">
              <w:rPr>
                <w:rFonts w:ascii="Arial" w:eastAsia="Times New Roman" w:hAnsi="Arial" w:cs="Arial"/>
                <w:b/>
                <w:bCs/>
                <w:color w:val="000000"/>
                <w:sz w:val="20"/>
                <w:szCs w:val="20"/>
              </w:rPr>
              <w:br/>
            </w:r>
            <w:r w:rsidRPr="00004E44">
              <w:rPr>
                <w:rFonts w:ascii="Arial" w:eastAsia="Times New Roman" w:hAnsi="Arial" w:cs="Arial"/>
                <w:b/>
                <w:bCs/>
                <w:color w:val="000000"/>
                <w:sz w:val="20"/>
                <w:szCs w:val="20"/>
              </w:rPr>
              <w:br/>
              <w:t>Vũ Hồng Vân</w:t>
            </w:r>
          </w:p>
        </w:tc>
      </w:tr>
    </w:tbl>
    <w:p w:rsidR="00004E44" w:rsidRPr="00004E44" w:rsidRDefault="00004E44" w:rsidP="00004E44">
      <w:pPr>
        <w:spacing w:before="0" w:after="0" w:line="240" w:lineRule="auto"/>
        <w:jc w:val="both"/>
        <w:rPr>
          <w:rFonts w:ascii="Verdana" w:eastAsia="Times New Roman" w:hAnsi="Verdana" w:cs="Times New Roman"/>
          <w:color w:val="000000"/>
          <w:sz w:val="18"/>
          <w:szCs w:val="18"/>
        </w:rPr>
      </w:pPr>
      <w:r w:rsidRPr="00004E44">
        <w:rPr>
          <w:rFonts w:ascii="Verdana" w:eastAsia="Times New Roman" w:hAnsi="Verdana" w:cs="Times New Roman"/>
          <w:color w:val="000000"/>
          <w:sz w:val="18"/>
          <w:szCs w:val="18"/>
        </w:rPr>
        <w:t> </w:t>
      </w:r>
    </w:p>
    <w:p w:rsidR="00004E44" w:rsidRPr="00004E44" w:rsidRDefault="00004E44" w:rsidP="00004E44">
      <w:pPr>
        <w:spacing w:before="0" w:after="0" w:line="240" w:lineRule="auto"/>
        <w:jc w:val="both"/>
        <w:rPr>
          <w:rFonts w:ascii="Verdana" w:eastAsia="Times New Roman" w:hAnsi="Verdana" w:cs="Times New Roman"/>
          <w:color w:val="000000"/>
          <w:sz w:val="18"/>
          <w:szCs w:val="18"/>
        </w:rPr>
      </w:pPr>
      <w:r w:rsidRPr="00004E44">
        <w:rPr>
          <w:rFonts w:ascii="Verdana" w:eastAsia="Times New Roman" w:hAnsi="Verdana" w:cs="Times New Roman"/>
          <w:color w:val="000000"/>
          <w:sz w:val="18"/>
          <w:szCs w:val="18"/>
        </w:rPr>
        <w:t> </w:t>
      </w:r>
    </w:p>
    <w:p w:rsidR="00031942" w:rsidRDefault="00031942"/>
    <w:sectPr w:rsidR="00031942" w:rsidSect="0003194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004E44"/>
    <w:rsid w:val="00003BEB"/>
    <w:rsid w:val="00004E44"/>
    <w:rsid w:val="00005023"/>
    <w:rsid w:val="0000781E"/>
    <w:rsid w:val="000100A5"/>
    <w:rsid w:val="00011F86"/>
    <w:rsid w:val="00013CC5"/>
    <w:rsid w:val="000142DF"/>
    <w:rsid w:val="000163C3"/>
    <w:rsid w:val="000173B5"/>
    <w:rsid w:val="00017B0B"/>
    <w:rsid w:val="00020698"/>
    <w:rsid w:val="000207B7"/>
    <w:rsid w:val="000222AA"/>
    <w:rsid w:val="00023C71"/>
    <w:rsid w:val="000257C7"/>
    <w:rsid w:val="00025D45"/>
    <w:rsid w:val="0003002B"/>
    <w:rsid w:val="00031942"/>
    <w:rsid w:val="0004002A"/>
    <w:rsid w:val="000401A0"/>
    <w:rsid w:val="00040323"/>
    <w:rsid w:val="00040651"/>
    <w:rsid w:val="000415A0"/>
    <w:rsid w:val="00042FD1"/>
    <w:rsid w:val="00043DEF"/>
    <w:rsid w:val="00044231"/>
    <w:rsid w:val="00044C93"/>
    <w:rsid w:val="00045575"/>
    <w:rsid w:val="00046209"/>
    <w:rsid w:val="00046DBB"/>
    <w:rsid w:val="00050E85"/>
    <w:rsid w:val="00051E8B"/>
    <w:rsid w:val="000523C7"/>
    <w:rsid w:val="0005725C"/>
    <w:rsid w:val="00060763"/>
    <w:rsid w:val="00063BBC"/>
    <w:rsid w:val="00066FA3"/>
    <w:rsid w:val="00071057"/>
    <w:rsid w:val="00071A40"/>
    <w:rsid w:val="00073E75"/>
    <w:rsid w:val="00074977"/>
    <w:rsid w:val="00075EA3"/>
    <w:rsid w:val="00076DEB"/>
    <w:rsid w:val="00077039"/>
    <w:rsid w:val="00080123"/>
    <w:rsid w:val="00080F2A"/>
    <w:rsid w:val="000810A1"/>
    <w:rsid w:val="0008111A"/>
    <w:rsid w:val="00081C76"/>
    <w:rsid w:val="000825BA"/>
    <w:rsid w:val="000865A6"/>
    <w:rsid w:val="000867F4"/>
    <w:rsid w:val="00092D2A"/>
    <w:rsid w:val="00093FE8"/>
    <w:rsid w:val="000942CB"/>
    <w:rsid w:val="00094A98"/>
    <w:rsid w:val="00096B8F"/>
    <w:rsid w:val="00097D98"/>
    <w:rsid w:val="000A0B3F"/>
    <w:rsid w:val="000A1070"/>
    <w:rsid w:val="000A18EA"/>
    <w:rsid w:val="000A3BB0"/>
    <w:rsid w:val="000A4ADE"/>
    <w:rsid w:val="000A5EDC"/>
    <w:rsid w:val="000A7112"/>
    <w:rsid w:val="000A7C41"/>
    <w:rsid w:val="000B1AA2"/>
    <w:rsid w:val="000B1C4F"/>
    <w:rsid w:val="000B31FD"/>
    <w:rsid w:val="000B333B"/>
    <w:rsid w:val="000B53AB"/>
    <w:rsid w:val="000C02A4"/>
    <w:rsid w:val="000C0607"/>
    <w:rsid w:val="000C0E8B"/>
    <w:rsid w:val="000C22E2"/>
    <w:rsid w:val="000C2830"/>
    <w:rsid w:val="000C2A3B"/>
    <w:rsid w:val="000C3904"/>
    <w:rsid w:val="000C421B"/>
    <w:rsid w:val="000C460A"/>
    <w:rsid w:val="000C4E8F"/>
    <w:rsid w:val="000C6C2C"/>
    <w:rsid w:val="000C7C6D"/>
    <w:rsid w:val="000D1A0F"/>
    <w:rsid w:val="000D42F3"/>
    <w:rsid w:val="000D655C"/>
    <w:rsid w:val="000D6C58"/>
    <w:rsid w:val="000D6C9B"/>
    <w:rsid w:val="000E3AB8"/>
    <w:rsid w:val="000E3BF1"/>
    <w:rsid w:val="000E6441"/>
    <w:rsid w:val="000E7720"/>
    <w:rsid w:val="000F474B"/>
    <w:rsid w:val="00100C46"/>
    <w:rsid w:val="00105473"/>
    <w:rsid w:val="0010588F"/>
    <w:rsid w:val="00106D32"/>
    <w:rsid w:val="001076EA"/>
    <w:rsid w:val="00107799"/>
    <w:rsid w:val="00110819"/>
    <w:rsid w:val="001161DA"/>
    <w:rsid w:val="00123501"/>
    <w:rsid w:val="00123C9A"/>
    <w:rsid w:val="0012444B"/>
    <w:rsid w:val="001260BE"/>
    <w:rsid w:val="001304C5"/>
    <w:rsid w:val="00130E18"/>
    <w:rsid w:val="00131C65"/>
    <w:rsid w:val="00133456"/>
    <w:rsid w:val="00134427"/>
    <w:rsid w:val="00134AB9"/>
    <w:rsid w:val="00135D24"/>
    <w:rsid w:val="00135F71"/>
    <w:rsid w:val="00140C46"/>
    <w:rsid w:val="001416F1"/>
    <w:rsid w:val="00143735"/>
    <w:rsid w:val="00143F2C"/>
    <w:rsid w:val="00144515"/>
    <w:rsid w:val="00144633"/>
    <w:rsid w:val="00145872"/>
    <w:rsid w:val="0014638E"/>
    <w:rsid w:val="001477DA"/>
    <w:rsid w:val="00150E90"/>
    <w:rsid w:val="001510FA"/>
    <w:rsid w:val="00151E17"/>
    <w:rsid w:val="00152BF5"/>
    <w:rsid w:val="00154BDE"/>
    <w:rsid w:val="00157378"/>
    <w:rsid w:val="0016163A"/>
    <w:rsid w:val="001628C2"/>
    <w:rsid w:val="0016428F"/>
    <w:rsid w:val="00164AFB"/>
    <w:rsid w:val="0016535D"/>
    <w:rsid w:val="00165ED7"/>
    <w:rsid w:val="00166D81"/>
    <w:rsid w:val="00166D8E"/>
    <w:rsid w:val="0016719F"/>
    <w:rsid w:val="00170DE3"/>
    <w:rsid w:val="00171A73"/>
    <w:rsid w:val="00172766"/>
    <w:rsid w:val="00175C76"/>
    <w:rsid w:val="0017665E"/>
    <w:rsid w:val="00176F50"/>
    <w:rsid w:val="00177156"/>
    <w:rsid w:val="001818B9"/>
    <w:rsid w:val="00181AD0"/>
    <w:rsid w:val="0018247D"/>
    <w:rsid w:val="00182B52"/>
    <w:rsid w:val="001859CA"/>
    <w:rsid w:val="00185F2C"/>
    <w:rsid w:val="00185FA3"/>
    <w:rsid w:val="00186791"/>
    <w:rsid w:val="00192D1D"/>
    <w:rsid w:val="00192EFB"/>
    <w:rsid w:val="00194825"/>
    <w:rsid w:val="00195272"/>
    <w:rsid w:val="00196120"/>
    <w:rsid w:val="001978BE"/>
    <w:rsid w:val="001A07B9"/>
    <w:rsid w:val="001A3FF6"/>
    <w:rsid w:val="001A53D5"/>
    <w:rsid w:val="001A6E51"/>
    <w:rsid w:val="001B0C25"/>
    <w:rsid w:val="001B1F7D"/>
    <w:rsid w:val="001B2CA9"/>
    <w:rsid w:val="001B4CEE"/>
    <w:rsid w:val="001B5C15"/>
    <w:rsid w:val="001B5E15"/>
    <w:rsid w:val="001B6AD4"/>
    <w:rsid w:val="001C1C33"/>
    <w:rsid w:val="001C2410"/>
    <w:rsid w:val="001C242F"/>
    <w:rsid w:val="001C2862"/>
    <w:rsid w:val="001C2E0A"/>
    <w:rsid w:val="001C4B9F"/>
    <w:rsid w:val="001C6A9A"/>
    <w:rsid w:val="001D08A0"/>
    <w:rsid w:val="001D0F60"/>
    <w:rsid w:val="001D1D99"/>
    <w:rsid w:val="001D2538"/>
    <w:rsid w:val="001D2BCB"/>
    <w:rsid w:val="001D2C20"/>
    <w:rsid w:val="001D361D"/>
    <w:rsid w:val="001D45A3"/>
    <w:rsid w:val="001D482E"/>
    <w:rsid w:val="001D6DB2"/>
    <w:rsid w:val="001D6F51"/>
    <w:rsid w:val="001D7798"/>
    <w:rsid w:val="001E2E56"/>
    <w:rsid w:val="001E3734"/>
    <w:rsid w:val="001E4C4A"/>
    <w:rsid w:val="001E759B"/>
    <w:rsid w:val="001F0205"/>
    <w:rsid w:val="001F320B"/>
    <w:rsid w:val="001F3D03"/>
    <w:rsid w:val="001F4C5C"/>
    <w:rsid w:val="00201352"/>
    <w:rsid w:val="00201BBB"/>
    <w:rsid w:val="0020312D"/>
    <w:rsid w:val="00204707"/>
    <w:rsid w:val="00204CC5"/>
    <w:rsid w:val="002063A6"/>
    <w:rsid w:val="0020751F"/>
    <w:rsid w:val="00207699"/>
    <w:rsid w:val="00211047"/>
    <w:rsid w:val="0021118E"/>
    <w:rsid w:val="00211476"/>
    <w:rsid w:val="00214BA8"/>
    <w:rsid w:val="002151D7"/>
    <w:rsid w:val="00215AD5"/>
    <w:rsid w:val="0022059B"/>
    <w:rsid w:val="0022140F"/>
    <w:rsid w:val="0022272D"/>
    <w:rsid w:val="00222B0D"/>
    <w:rsid w:val="00224011"/>
    <w:rsid w:val="0022459F"/>
    <w:rsid w:val="00226980"/>
    <w:rsid w:val="00226EBF"/>
    <w:rsid w:val="00227649"/>
    <w:rsid w:val="0023115E"/>
    <w:rsid w:val="002313BD"/>
    <w:rsid w:val="00235919"/>
    <w:rsid w:val="002410C4"/>
    <w:rsid w:val="002417AC"/>
    <w:rsid w:val="00242CB1"/>
    <w:rsid w:val="00244321"/>
    <w:rsid w:val="00252356"/>
    <w:rsid w:val="0025248A"/>
    <w:rsid w:val="00255C9A"/>
    <w:rsid w:val="0026318E"/>
    <w:rsid w:val="00264E3F"/>
    <w:rsid w:val="00265752"/>
    <w:rsid w:val="00267867"/>
    <w:rsid w:val="0027015E"/>
    <w:rsid w:val="00271C28"/>
    <w:rsid w:val="00272843"/>
    <w:rsid w:val="00272934"/>
    <w:rsid w:val="00273B33"/>
    <w:rsid w:val="00275062"/>
    <w:rsid w:val="002771D1"/>
    <w:rsid w:val="002807BA"/>
    <w:rsid w:val="0028232E"/>
    <w:rsid w:val="00285202"/>
    <w:rsid w:val="00286433"/>
    <w:rsid w:val="00292082"/>
    <w:rsid w:val="00293491"/>
    <w:rsid w:val="0029437B"/>
    <w:rsid w:val="002969F3"/>
    <w:rsid w:val="0029776C"/>
    <w:rsid w:val="002A04D2"/>
    <w:rsid w:val="002A0C41"/>
    <w:rsid w:val="002A2928"/>
    <w:rsid w:val="002A39FE"/>
    <w:rsid w:val="002A3D7F"/>
    <w:rsid w:val="002A45D8"/>
    <w:rsid w:val="002A6B4E"/>
    <w:rsid w:val="002A6F8F"/>
    <w:rsid w:val="002B1F76"/>
    <w:rsid w:val="002B2DD2"/>
    <w:rsid w:val="002B318A"/>
    <w:rsid w:val="002B3A4F"/>
    <w:rsid w:val="002B4841"/>
    <w:rsid w:val="002B5B42"/>
    <w:rsid w:val="002B6273"/>
    <w:rsid w:val="002B67F7"/>
    <w:rsid w:val="002B78EC"/>
    <w:rsid w:val="002B79B4"/>
    <w:rsid w:val="002B7BF0"/>
    <w:rsid w:val="002C1938"/>
    <w:rsid w:val="002C2658"/>
    <w:rsid w:val="002C2B0F"/>
    <w:rsid w:val="002C3C5E"/>
    <w:rsid w:val="002C4B2F"/>
    <w:rsid w:val="002C6C98"/>
    <w:rsid w:val="002D0A94"/>
    <w:rsid w:val="002D5237"/>
    <w:rsid w:val="002D7AEB"/>
    <w:rsid w:val="002E0191"/>
    <w:rsid w:val="002E0B09"/>
    <w:rsid w:val="002E43D9"/>
    <w:rsid w:val="002E6441"/>
    <w:rsid w:val="002E69A0"/>
    <w:rsid w:val="002E69D0"/>
    <w:rsid w:val="002E736C"/>
    <w:rsid w:val="002F22E6"/>
    <w:rsid w:val="002F22FA"/>
    <w:rsid w:val="002F27BE"/>
    <w:rsid w:val="002F2F17"/>
    <w:rsid w:val="002F35C3"/>
    <w:rsid w:val="002F58D5"/>
    <w:rsid w:val="002F7801"/>
    <w:rsid w:val="00304A84"/>
    <w:rsid w:val="00307716"/>
    <w:rsid w:val="00307E85"/>
    <w:rsid w:val="003123BF"/>
    <w:rsid w:val="00312EE2"/>
    <w:rsid w:val="00313E39"/>
    <w:rsid w:val="003145A7"/>
    <w:rsid w:val="0031485F"/>
    <w:rsid w:val="00314A49"/>
    <w:rsid w:val="00317195"/>
    <w:rsid w:val="00321195"/>
    <w:rsid w:val="00321AC3"/>
    <w:rsid w:val="00322FE6"/>
    <w:rsid w:val="003271CE"/>
    <w:rsid w:val="003317BE"/>
    <w:rsid w:val="0033354B"/>
    <w:rsid w:val="003361B8"/>
    <w:rsid w:val="00340AD9"/>
    <w:rsid w:val="00340FF0"/>
    <w:rsid w:val="00342A6A"/>
    <w:rsid w:val="00342C70"/>
    <w:rsid w:val="00347224"/>
    <w:rsid w:val="00350EFB"/>
    <w:rsid w:val="00351AEE"/>
    <w:rsid w:val="00354EF4"/>
    <w:rsid w:val="003556F7"/>
    <w:rsid w:val="0035670B"/>
    <w:rsid w:val="003571C4"/>
    <w:rsid w:val="003575AA"/>
    <w:rsid w:val="00363EF5"/>
    <w:rsid w:val="00364CA0"/>
    <w:rsid w:val="00364D96"/>
    <w:rsid w:val="003667A9"/>
    <w:rsid w:val="00367166"/>
    <w:rsid w:val="003714DE"/>
    <w:rsid w:val="003721FE"/>
    <w:rsid w:val="00376301"/>
    <w:rsid w:val="003769C5"/>
    <w:rsid w:val="00376A90"/>
    <w:rsid w:val="0038060F"/>
    <w:rsid w:val="00380D92"/>
    <w:rsid w:val="00381F35"/>
    <w:rsid w:val="0038231D"/>
    <w:rsid w:val="00382A36"/>
    <w:rsid w:val="00385B23"/>
    <w:rsid w:val="00386181"/>
    <w:rsid w:val="00390D5D"/>
    <w:rsid w:val="00391975"/>
    <w:rsid w:val="003920EA"/>
    <w:rsid w:val="00392A8B"/>
    <w:rsid w:val="00394453"/>
    <w:rsid w:val="00396C70"/>
    <w:rsid w:val="00397CE5"/>
    <w:rsid w:val="003A05D4"/>
    <w:rsid w:val="003A224E"/>
    <w:rsid w:val="003A3D19"/>
    <w:rsid w:val="003A4E8D"/>
    <w:rsid w:val="003A6257"/>
    <w:rsid w:val="003A6596"/>
    <w:rsid w:val="003A65D0"/>
    <w:rsid w:val="003A7E06"/>
    <w:rsid w:val="003B02CF"/>
    <w:rsid w:val="003B05D1"/>
    <w:rsid w:val="003B1004"/>
    <w:rsid w:val="003B2871"/>
    <w:rsid w:val="003B4DAF"/>
    <w:rsid w:val="003B74C8"/>
    <w:rsid w:val="003B75EB"/>
    <w:rsid w:val="003C0EC9"/>
    <w:rsid w:val="003C1049"/>
    <w:rsid w:val="003C233D"/>
    <w:rsid w:val="003C2BBE"/>
    <w:rsid w:val="003C34C9"/>
    <w:rsid w:val="003C677D"/>
    <w:rsid w:val="003C76BF"/>
    <w:rsid w:val="003D0354"/>
    <w:rsid w:val="003D2BB8"/>
    <w:rsid w:val="003D5C7E"/>
    <w:rsid w:val="003D6057"/>
    <w:rsid w:val="003D6A15"/>
    <w:rsid w:val="003E0785"/>
    <w:rsid w:val="003E0976"/>
    <w:rsid w:val="003E103F"/>
    <w:rsid w:val="003E16DE"/>
    <w:rsid w:val="003E22B8"/>
    <w:rsid w:val="003E2724"/>
    <w:rsid w:val="003E3406"/>
    <w:rsid w:val="003E4580"/>
    <w:rsid w:val="003E58EC"/>
    <w:rsid w:val="003E61EC"/>
    <w:rsid w:val="003E7051"/>
    <w:rsid w:val="003E7F2B"/>
    <w:rsid w:val="003F08BE"/>
    <w:rsid w:val="003F4C86"/>
    <w:rsid w:val="003F67C4"/>
    <w:rsid w:val="003F764B"/>
    <w:rsid w:val="0040014A"/>
    <w:rsid w:val="00400421"/>
    <w:rsid w:val="00403701"/>
    <w:rsid w:val="00406C3F"/>
    <w:rsid w:val="0041089D"/>
    <w:rsid w:val="00410D64"/>
    <w:rsid w:val="00411307"/>
    <w:rsid w:val="004118AA"/>
    <w:rsid w:val="00411A56"/>
    <w:rsid w:val="004160DE"/>
    <w:rsid w:val="004169DE"/>
    <w:rsid w:val="0041723C"/>
    <w:rsid w:val="004202C8"/>
    <w:rsid w:val="0042032F"/>
    <w:rsid w:val="004219F7"/>
    <w:rsid w:val="00423A91"/>
    <w:rsid w:val="00425684"/>
    <w:rsid w:val="00425A70"/>
    <w:rsid w:val="00426725"/>
    <w:rsid w:val="00427A7B"/>
    <w:rsid w:val="0043020E"/>
    <w:rsid w:val="0043043B"/>
    <w:rsid w:val="00430539"/>
    <w:rsid w:val="00431553"/>
    <w:rsid w:val="00432A4A"/>
    <w:rsid w:val="0043697D"/>
    <w:rsid w:val="00437BCE"/>
    <w:rsid w:val="00437E9F"/>
    <w:rsid w:val="00440C7B"/>
    <w:rsid w:val="00442121"/>
    <w:rsid w:val="004424B2"/>
    <w:rsid w:val="00445942"/>
    <w:rsid w:val="004464ED"/>
    <w:rsid w:val="00446CC1"/>
    <w:rsid w:val="00452C5B"/>
    <w:rsid w:val="0045355D"/>
    <w:rsid w:val="00453C2A"/>
    <w:rsid w:val="00456682"/>
    <w:rsid w:val="004568A7"/>
    <w:rsid w:val="00457E89"/>
    <w:rsid w:val="00462018"/>
    <w:rsid w:val="00462A3F"/>
    <w:rsid w:val="00462FA0"/>
    <w:rsid w:val="004654F2"/>
    <w:rsid w:val="0046585B"/>
    <w:rsid w:val="0046745C"/>
    <w:rsid w:val="0047239A"/>
    <w:rsid w:val="0047250B"/>
    <w:rsid w:val="00472BEB"/>
    <w:rsid w:val="00474408"/>
    <w:rsid w:val="004755B9"/>
    <w:rsid w:val="00475B16"/>
    <w:rsid w:val="004779D3"/>
    <w:rsid w:val="004875A8"/>
    <w:rsid w:val="0048761F"/>
    <w:rsid w:val="00487873"/>
    <w:rsid w:val="004947A9"/>
    <w:rsid w:val="00495A9A"/>
    <w:rsid w:val="00497FC3"/>
    <w:rsid w:val="004A0370"/>
    <w:rsid w:val="004A1774"/>
    <w:rsid w:val="004A3311"/>
    <w:rsid w:val="004A52E9"/>
    <w:rsid w:val="004B1C91"/>
    <w:rsid w:val="004B2E4D"/>
    <w:rsid w:val="004B312D"/>
    <w:rsid w:val="004B34E4"/>
    <w:rsid w:val="004B6ADE"/>
    <w:rsid w:val="004B7327"/>
    <w:rsid w:val="004B74E2"/>
    <w:rsid w:val="004B7F7A"/>
    <w:rsid w:val="004C0081"/>
    <w:rsid w:val="004C151A"/>
    <w:rsid w:val="004C2848"/>
    <w:rsid w:val="004C47AA"/>
    <w:rsid w:val="004C56F6"/>
    <w:rsid w:val="004C5FE4"/>
    <w:rsid w:val="004C69BF"/>
    <w:rsid w:val="004C7E43"/>
    <w:rsid w:val="004D06E1"/>
    <w:rsid w:val="004D2697"/>
    <w:rsid w:val="004D412C"/>
    <w:rsid w:val="004D4C88"/>
    <w:rsid w:val="004D4C99"/>
    <w:rsid w:val="004E07E0"/>
    <w:rsid w:val="004E34F1"/>
    <w:rsid w:val="004F1A73"/>
    <w:rsid w:val="004F2AD3"/>
    <w:rsid w:val="004F2C85"/>
    <w:rsid w:val="004F6D57"/>
    <w:rsid w:val="004F76C3"/>
    <w:rsid w:val="004F7FDF"/>
    <w:rsid w:val="0050026D"/>
    <w:rsid w:val="005017A6"/>
    <w:rsid w:val="00504F9F"/>
    <w:rsid w:val="00505D81"/>
    <w:rsid w:val="00506AE2"/>
    <w:rsid w:val="00507E88"/>
    <w:rsid w:val="00510CBB"/>
    <w:rsid w:val="0051107A"/>
    <w:rsid w:val="005120AA"/>
    <w:rsid w:val="00521858"/>
    <w:rsid w:val="00522157"/>
    <w:rsid w:val="0052568D"/>
    <w:rsid w:val="00525A3B"/>
    <w:rsid w:val="00527EFF"/>
    <w:rsid w:val="00530961"/>
    <w:rsid w:val="00531C80"/>
    <w:rsid w:val="00531EAB"/>
    <w:rsid w:val="00533EF6"/>
    <w:rsid w:val="00535B1E"/>
    <w:rsid w:val="0054040A"/>
    <w:rsid w:val="0054366A"/>
    <w:rsid w:val="005441B3"/>
    <w:rsid w:val="00546004"/>
    <w:rsid w:val="005476CE"/>
    <w:rsid w:val="00547ECF"/>
    <w:rsid w:val="00550BE2"/>
    <w:rsid w:val="00551461"/>
    <w:rsid w:val="00553A28"/>
    <w:rsid w:val="00553F01"/>
    <w:rsid w:val="005540AE"/>
    <w:rsid w:val="00554703"/>
    <w:rsid w:val="00555D1B"/>
    <w:rsid w:val="0055615C"/>
    <w:rsid w:val="00560572"/>
    <w:rsid w:val="00561071"/>
    <w:rsid w:val="005620BE"/>
    <w:rsid w:val="00566F98"/>
    <w:rsid w:val="005672A6"/>
    <w:rsid w:val="00567785"/>
    <w:rsid w:val="00567C9A"/>
    <w:rsid w:val="0057165C"/>
    <w:rsid w:val="005722E0"/>
    <w:rsid w:val="005722F1"/>
    <w:rsid w:val="00572503"/>
    <w:rsid w:val="00574B80"/>
    <w:rsid w:val="00576497"/>
    <w:rsid w:val="0058114A"/>
    <w:rsid w:val="00581315"/>
    <w:rsid w:val="005816C1"/>
    <w:rsid w:val="00583569"/>
    <w:rsid w:val="005852E6"/>
    <w:rsid w:val="0058531B"/>
    <w:rsid w:val="00585EBC"/>
    <w:rsid w:val="0058704D"/>
    <w:rsid w:val="005870B5"/>
    <w:rsid w:val="005941C8"/>
    <w:rsid w:val="0059594B"/>
    <w:rsid w:val="00597D68"/>
    <w:rsid w:val="00597D82"/>
    <w:rsid w:val="00597DF2"/>
    <w:rsid w:val="005A4EF3"/>
    <w:rsid w:val="005A5641"/>
    <w:rsid w:val="005A7491"/>
    <w:rsid w:val="005B1670"/>
    <w:rsid w:val="005B2844"/>
    <w:rsid w:val="005B3390"/>
    <w:rsid w:val="005C3761"/>
    <w:rsid w:val="005C59F4"/>
    <w:rsid w:val="005C5F14"/>
    <w:rsid w:val="005C6FB6"/>
    <w:rsid w:val="005D137B"/>
    <w:rsid w:val="005D49D2"/>
    <w:rsid w:val="005D5670"/>
    <w:rsid w:val="005D5861"/>
    <w:rsid w:val="005E115E"/>
    <w:rsid w:val="005E1522"/>
    <w:rsid w:val="005E31CE"/>
    <w:rsid w:val="005E3A0E"/>
    <w:rsid w:val="005E70C5"/>
    <w:rsid w:val="005F13F2"/>
    <w:rsid w:val="005F2253"/>
    <w:rsid w:val="005F22DA"/>
    <w:rsid w:val="005F29AD"/>
    <w:rsid w:val="005F388E"/>
    <w:rsid w:val="005F5249"/>
    <w:rsid w:val="005F767F"/>
    <w:rsid w:val="00600089"/>
    <w:rsid w:val="006015D0"/>
    <w:rsid w:val="006018A1"/>
    <w:rsid w:val="00601C9E"/>
    <w:rsid w:val="00602553"/>
    <w:rsid w:val="006055DB"/>
    <w:rsid w:val="006064DB"/>
    <w:rsid w:val="00606AC9"/>
    <w:rsid w:val="0061108B"/>
    <w:rsid w:val="00611814"/>
    <w:rsid w:val="00611DEC"/>
    <w:rsid w:val="006124AB"/>
    <w:rsid w:val="00613144"/>
    <w:rsid w:val="00613999"/>
    <w:rsid w:val="00616ED1"/>
    <w:rsid w:val="0061712F"/>
    <w:rsid w:val="00617880"/>
    <w:rsid w:val="00620B7C"/>
    <w:rsid w:val="00620E9A"/>
    <w:rsid w:val="006212C9"/>
    <w:rsid w:val="00621512"/>
    <w:rsid w:val="0062270B"/>
    <w:rsid w:val="00622A05"/>
    <w:rsid w:val="00623C4A"/>
    <w:rsid w:val="0062572C"/>
    <w:rsid w:val="00626B37"/>
    <w:rsid w:val="0062751E"/>
    <w:rsid w:val="0063012A"/>
    <w:rsid w:val="00630D1A"/>
    <w:rsid w:val="00633963"/>
    <w:rsid w:val="00642C40"/>
    <w:rsid w:val="00643CD7"/>
    <w:rsid w:val="0064457C"/>
    <w:rsid w:val="006462AE"/>
    <w:rsid w:val="006466D0"/>
    <w:rsid w:val="00650810"/>
    <w:rsid w:val="00650AAD"/>
    <w:rsid w:val="00651FCE"/>
    <w:rsid w:val="00652826"/>
    <w:rsid w:val="00653FEC"/>
    <w:rsid w:val="006540BE"/>
    <w:rsid w:val="00654C93"/>
    <w:rsid w:val="00660F2B"/>
    <w:rsid w:val="00661B5F"/>
    <w:rsid w:val="0066346D"/>
    <w:rsid w:val="00663E1C"/>
    <w:rsid w:val="00666344"/>
    <w:rsid w:val="006701AC"/>
    <w:rsid w:val="006717E8"/>
    <w:rsid w:val="00677B58"/>
    <w:rsid w:val="006802EF"/>
    <w:rsid w:val="006818FA"/>
    <w:rsid w:val="00681D77"/>
    <w:rsid w:val="00682A48"/>
    <w:rsid w:val="0068411D"/>
    <w:rsid w:val="00686389"/>
    <w:rsid w:val="006867E9"/>
    <w:rsid w:val="00687427"/>
    <w:rsid w:val="00691D8F"/>
    <w:rsid w:val="00693FEF"/>
    <w:rsid w:val="00694A85"/>
    <w:rsid w:val="006953CC"/>
    <w:rsid w:val="006A2D4D"/>
    <w:rsid w:val="006A53E9"/>
    <w:rsid w:val="006A5A63"/>
    <w:rsid w:val="006A743B"/>
    <w:rsid w:val="006A7B0D"/>
    <w:rsid w:val="006B2659"/>
    <w:rsid w:val="006B2717"/>
    <w:rsid w:val="006B4354"/>
    <w:rsid w:val="006B6DB2"/>
    <w:rsid w:val="006C022A"/>
    <w:rsid w:val="006C117F"/>
    <w:rsid w:val="006C3B87"/>
    <w:rsid w:val="006C54EA"/>
    <w:rsid w:val="006D0D36"/>
    <w:rsid w:val="006D2B7F"/>
    <w:rsid w:val="006D6F73"/>
    <w:rsid w:val="006E2877"/>
    <w:rsid w:val="006E3E75"/>
    <w:rsid w:val="006E4390"/>
    <w:rsid w:val="006E5D50"/>
    <w:rsid w:val="006E77B9"/>
    <w:rsid w:val="006F1D2D"/>
    <w:rsid w:val="006F317C"/>
    <w:rsid w:val="006F54C6"/>
    <w:rsid w:val="006F6704"/>
    <w:rsid w:val="006F7B46"/>
    <w:rsid w:val="0070015D"/>
    <w:rsid w:val="00700EAD"/>
    <w:rsid w:val="00703794"/>
    <w:rsid w:val="00703C23"/>
    <w:rsid w:val="00706513"/>
    <w:rsid w:val="007076A7"/>
    <w:rsid w:val="00712917"/>
    <w:rsid w:val="00712BFD"/>
    <w:rsid w:val="00716347"/>
    <w:rsid w:val="007200F8"/>
    <w:rsid w:val="00720246"/>
    <w:rsid w:val="00720B9C"/>
    <w:rsid w:val="00721B8C"/>
    <w:rsid w:val="00722E83"/>
    <w:rsid w:val="00723646"/>
    <w:rsid w:val="0072597B"/>
    <w:rsid w:val="00726491"/>
    <w:rsid w:val="00727D2F"/>
    <w:rsid w:val="00727D9D"/>
    <w:rsid w:val="00732F61"/>
    <w:rsid w:val="00733074"/>
    <w:rsid w:val="00733104"/>
    <w:rsid w:val="00735B3B"/>
    <w:rsid w:val="00735F98"/>
    <w:rsid w:val="00741A9A"/>
    <w:rsid w:val="00742D66"/>
    <w:rsid w:val="00743E0C"/>
    <w:rsid w:val="007454F5"/>
    <w:rsid w:val="00745524"/>
    <w:rsid w:val="00746C63"/>
    <w:rsid w:val="007474C8"/>
    <w:rsid w:val="00747C96"/>
    <w:rsid w:val="00750372"/>
    <w:rsid w:val="00751116"/>
    <w:rsid w:val="0075412C"/>
    <w:rsid w:val="00754555"/>
    <w:rsid w:val="00756834"/>
    <w:rsid w:val="00760865"/>
    <w:rsid w:val="00763733"/>
    <w:rsid w:val="007639F4"/>
    <w:rsid w:val="007650B7"/>
    <w:rsid w:val="00771637"/>
    <w:rsid w:val="0077286D"/>
    <w:rsid w:val="00775FFF"/>
    <w:rsid w:val="00782254"/>
    <w:rsid w:val="00782F3F"/>
    <w:rsid w:val="00785F79"/>
    <w:rsid w:val="00787338"/>
    <w:rsid w:val="00790796"/>
    <w:rsid w:val="007925CE"/>
    <w:rsid w:val="0079299E"/>
    <w:rsid w:val="00793BF5"/>
    <w:rsid w:val="00794901"/>
    <w:rsid w:val="007976D4"/>
    <w:rsid w:val="007A004B"/>
    <w:rsid w:val="007A3902"/>
    <w:rsid w:val="007A4B90"/>
    <w:rsid w:val="007A6834"/>
    <w:rsid w:val="007B1307"/>
    <w:rsid w:val="007B2AF8"/>
    <w:rsid w:val="007B3665"/>
    <w:rsid w:val="007B37E9"/>
    <w:rsid w:val="007B40FA"/>
    <w:rsid w:val="007B44F7"/>
    <w:rsid w:val="007B5EDF"/>
    <w:rsid w:val="007B64A1"/>
    <w:rsid w:val="007B66F5"/>
    <w:rsid w:val="007B6B7D"/>
    <w:rsid w:val="007B70E3"/>
    <w:rsid w:val="007B735E"/>
    <w:rsid w:val="007C07C9"/>
    <w:rsid w:val="007C0D1A"/>
    <w:rsid w:val="007C1B74"/>
    <w:rsid w:val="007C28EF"/>
    <w:rsid w:val="007C2E78"/>
    <w:rsid w:val="007C7898"/>
    <w:rsid w:val="007C7FEC"/>
    <w:rsid w:val="007D0128"/>
    <w:rsid w:val="007D2D9D"/>
    <w:rsid w:val="007D2E69"/>
    <w:rsid w:val="007D3E28"/>
    <w:rsid w:val="007D51F8"/>
    <w:rsid w:val="007E2C21"/>
    <w:rsid w:val="007E3168"/>
    <w:rsid w:val="007E58F9"/>
    <w:rsid w:val="007E5D68"/>
    <w:rsid w:val="007F166C"/>
    <w:rsid w:val="007F1F91"/>
    <w:rsid w:val="007F206A"/>
    <w:rsid w:val="007F3720"/>
    <w:rsid w:val="007F47B4"/>
    <w:rsid w:val="007F48F6"/>
    <w:rsid w:val="007F537F"/>
    <w:rsid w:val="007F5E34"/>
    <w:rsid w:val="007F76D1"/>
    <w:rsid w:val="008069FA"/>
    <w:rsid w:val="0080771C"/>
    <w:rsid w:val="00807BF5"/>
    <w:rsid w:val="00810572"/>
    <w:rsid w:val="0081198B"/>
    <w:rsid w:val="008121F8"/>
    <w:rsid w:val="0081388F"/>
    <w:rsid w:val="008147D3"/>
    <w:rsid w:val="00814CA7"/>
    <w:rsid w:val="00814E08"/>
    <w:rsid w:val="00817159"/>
    <w:rsid w:val="00817351"/>
    <w:rsid w:val="0082020D"/>
    <w:rsid w:val="0082352F"/>
    <w:rsid w:val="00824600"/>
    <w:rsid w:val="008258C9"/>
    <w:rsid w:val="00825CC9"/>
    <w:rsid w:val="00826AA3"/>
    <w:rsid w:val="00826FAE"/>
    <w:rsid w:val="0083183B"/>
    <w:rsid w:val="008325DD"/>
    <w:rsid w:val="008329C9"/>
    <w:rsid w:val="0083330D"/>
    <w:rsid w:val="00834D06"/>
    <w:rsid w:val="00835CC7"/>
    <w:rsid w:val="00836DFB"/>
    <w:rsid w:val="00846471"/>
    <w:rsid w:val="008506A1"/>
    <w:rsid w:val="00851E43"/>
    <w:rsid w:val="008537D3"/>
    <w:rsid w:val="0085443B"/>
    <w:rsid w:val="008544FC"/>
    <w:rsid w:val="00855CA5"/>
    <w:rsid w:val="00860A21"/>
    <w:rsid w:val="00864020"/>
    <w:rsid w:val="00867D96"/>
    <w:rsid w:val="00870EFE"/>
    <w:rsid w:val="00875680"/>
    <w:rsid w:val="008769BD"/>
    <w:rsid w:val="008773C6"/>
    <w:rsid w:val="00877B1F"/>
    <w:rsid w:val="008801F2"/>
    <w:rsid w:val="008812E2"/>
    <w:rsid w:val="00881DDE"/>
    <w:rsid w:val="00884227"/>
    <w:rsid w:val="008853AD"/>
    <w:rsid w:val="00886FC7"/>
    <w:rsid w:val="00890D23"/>
    <w:rsid w:val="008918C8"/>
    <w:rsid w:val="00896A3B"/>
    <w:rsid w:val="008A0D2D"/>
    <w:rsid w:val="008A1BE5"/>
    <w:rsid w:val="008A4812"/>
    <w:rsid w:val="008A5558"/>
    <w:rsid w:val="008A6BCD"/>
    <w:rsid w:val="008B0851"/>
    <w:rsid w:val="008B3411"/>
    <w:rsid w:val="008B3C61"/>
    <w:rsid w:val="008B4C46"/>
    <w:rsid w:val="008B5E1A"/>
    <w:rsid w:val="008B7882"/>
    <w:rsid w:val="008C10E8"/>
    <w:rsid w:val="008C1362"/>
    <w:rsid w:val="008C23D7"/>
    <w:rsid w:val="008C2635"/>
    <w:rsid w:val="008C304B"/>
    <w:rsid w:val="008C51FB"/>
    <w:rsid w:val="008C67C6"/>
    <w:rsid w:val="008D16E0"/>
    <w:rsid w:val="008D18FB"/>
    <w:rsid w:val="008D205A"/>
    <w:rsid w:val="008D35B9"/>
    <w:rsid w:val="008D3646"/>
    <w:rsid w:val="008D36EA"/>
    <w:rsid w:val="008D3EAB"/>
    <w:rsid w:val="008D523D"/>
    <w:rsid w:val="008D6F71"/>
    <w:rsid w:val="008D7E58"/>
    <w:rsid w:val="008E0446"/>
    <w:rsid w:val="008E10F3"/>
    <w:rsid w:val="008E1257"/>
    <w:rsid w:val="008E1FEF"/>
    <w:rsid w:val="008E2896"/>
    <w:rsid w:val="008E3702"/>
    <w:rsid w:val="008E67AB"/>
    <w:rsid w:val="008E77F3"/>
    <w:rsid w:val="008F21EC"/>
    <w:rsid w:val="008F2292"/>
    <w:rsid w:val="008F23AC"/>
    <w:rsid w:val="008F3D92"/>
    <w:rsid w:val="008F56B5"/>
    <w:rsid w:val="008F743D"/>
    <w:rsid w:val="009012B2"/>
    <w:rsid w:val="0090387A"/>
    <w:rsid w:val="00904075"/>
    <w:rsid w:val="00904207"/>
    <w:rsid w:val="00906886"/>
    <w:rsid w:val="009101B9"/>
    <w:rsid w:val="00910E37"/>
    <w:rsid w:val="00912EB3"/>
    <w:rsid w:val="00913F2C"/>
    <w:rsid w:val="00915BF2"/>
    <w:rsid w:val="0092137B"/>
    <w:rsid w:val="009222FB"/>
    <w:rsid w:val="00922B9E"/>
    <w:rsid w:val="00926014"/>
    <w:rsid w:val="009277B2"/>
    <w:rsid w:val="009303A2"/>
    <w:rsid w:val="009323F8"/>
    <w:rsid w:val="00933CA0"/>
    <w:rsid w:val="00934482"/>
    <w:rsid w:val="00935135"/>
    <w:rsid w:val="009353F5"/>
    <w:rsid w:val="00941E7B"/>
    <w:rsid w:val="0094342A"/>
    <w:rsid w:val="009435B0"/>
    <w:rsid w:val="009447A0"/>
    <w:rsid w:val="00945025"/>
    <w:rsid w:val="00945711"/>
    <w:rsid w:val="00945F1C"/>
    <w:rsid w:val="00947144"/>
    <w:rsid w:val="00954C12"/>
    <w:rsid w:val="009555E9"/>
    <w:rsid w:val="00961952"/>
    <w:rsid w:val="00962BC4"/>
    <w:rsid w:val="00962BD7"/>
    <w:rsid w:val="009658DC"/>
    <w:rsid w:val="00965D38"/>
    <w:rsid w:val="009709B9"/>
    <w:rsid w:val="00971A1F"/>
    <w:rsid w:val="00972407"/>
    <w:rsid w:val="00972409"/>
    <w:rsid w:val="00973AD8"/>
    <w:rsid w:val="009754F1"/>
    <w:rsid w:val="00976A8C"/>
    <w:rsid w:val="009819CE"/>
    <w:rsid w:val="0098371C"/>
    <w:rsid w:val="00990544"/>
    <w:rsid w:val="00991F1A"/>
    <w:rsid w:val="00991F9A"/>
    <w:rsid w:val="00992C2B"/>
    <w:rsid w:val="00995C68"/>
    <w:rsid w:val="009A05D7"/>
    <w:rsid w:val="009A1905"/>
    <w:rsid w:val="009A1D1E"/>
    <w:rsid w:val="009A2BF4"/>
    <w:rsid w:val="009B04C1"/>
    <w:rsid w:val="009B0809"/>
    <w:rsid w:val="009B25CD"/>
    <w:rsid w:val="009B49BB"/>
    <w:rsid w:val="009B7697"/>
    <w:rsid w:val="009B7B10"/>
    <w:rsid w:val="009B7D5A"/>
    <w:rsid w:val="009C2339"/>
    <w:rsid w:val="009C3084"/>
    <w:rsid w:val="009C5B6A"/>
    <w:rsid w:val="009C756B"/>
    <w:rsid w:val="009D0042"/>
    <w:rsid w:val="009D4670"/>
    <w:rsid w:val="009D4821"/>
    <w:rsid w:val="009D51CD"/>
    <w:rsid w:val="009D58D6"/>
    <w:rsid w:val="009E3135"/>
    <w:rsid w:val="009E4CD3"/>
    <w:rsid w:val="009E4ED4"/>
    <w:rsid w:val="009E549F"/>
    <w:rsid w:val="009E6CAB"/>
    <w:rsid w:val="009F0399"/>
    <w:rsid w:val="009F24C5"/>
    <w:rsid w:val="009F514B"/>
    <w:rsid w:val="009F7DDA"/>
    <w:rsid w:val="00A01EB5"/>
    <w:rsid w:val="00A02767"/>
    <w:rsid w:val="00A03EB9"/>
    <w:rsid w:val="00A056BF"/>
    <w:rsid w:val="00A056CB"/>
    <w:rsid w:val="00A058E9"/>
    <w:rsid w:val="00A06825"/>
    <w:rsid w:val="00A10877"/>
    <w:rsid w:val="00A11690"/>
    <w:rsid w:val="00A138F2"/>
    <w:rsid w:val="00A1708E"/>
    <w:rsid w:val="00A1797C"/>
    <w:rsid w:val="00A207DB"/>
    <w:rsid w:val="00A2220D"/>
    <w:rsid w:val="00A24A26"/>
    <w:rsid w:val="00A27FD2"/>
    <w:rsid w:val="00A307D4"/>
    <w:rsid w:val="00A31611"/>
    <w:rsid w:val="00A31B92"/>
    <w:rsid w:val="00A32A24"/>
    <w:rsid w:val="00A349E5"/>
    <w:rsid w:val="00A34B57"/>
    <w:rsid w:val="00A35353"/>
    <w:rsid w:val="00A37CEA"/>
    <w:rsid w:val="00A40126"/>
    <w:rsid w:val="00A4174F"/>
    <w:rsid w:val="00A43637"/>
    <w:rsid w:val="00A46699"/>
    <w:rsid w:val="00A46D1E"/>
    <w:rsid w:val="00A4777E"/>
    <w:rsid w:val="00A47991"/>
    <w:rsid w:val="00A47ADF"/>
    <w:rsid w:val="00A50D2D"/>
    <w:rsid w:val="00A51230"/>
    <w:rsid w:val="00A51DEC"/>
    <w:rsid w:val="00A57641"/>
    <w:rsid w:val="00A5772C"/>
    <w:rsid w:val="00A6092D"/>
    <w:rsid w:val="00A6217C"/>
    <w:rsid w:val="00A62742"/>
    <w:rsid w:val="00A643D6"/>
    <w:rsid w:val="00A655D4"/>
    <w:rsid w:val="00A67812"/>
    <w:rsid w:val="00A67A73"/>
    <w:rsid w:val="00A70690"/>
    <w:rsid w:val="00A72F06"/>
    <w:rsid w:val="00A73009"/>
    <w:rsid w:val="00A7351E"/>
    <w:rsid w:val="00A75AF0"/>
    <w:rsid w:val="00A77A05"/>
    <w:rsid w:val="00A80117"/>
    <w:rsid w:val="00A81F5B"/>
    <w:rsid w:val="00A821E7"/>
    <w:rsid w:val="00A82404"/>
    <w:rsid w:val="00A83FC2"/>
    <w:rsid w:val="00A84462"/>
    <w:rsid w:val="00A847EA"/>
    <w:rsid w:val="00A84F02"/>
    <w:rsid w:val="00A85505"/>
    <w:rsid w:val="00A86711"/>
    <w:rsid w:val="00A87A09"/>
    <w:rsid w:val="00A90BEB"/>
    <w:rsid w:val="00A9134E"/>
    <w:rsid w:val="00A91713"/>
    <w:rsid w:val="00A92DE7"/>
    <w:rsid w:val="00A93AAF"/>
    <w:rsid w:val="00A93ADC"/>
    <w:rsid w:val="00A93F97"/>
    <w:rsid w:val="00A94FE2"/>
    <w:rsid w:val="00A959E7"/>
    <w:rsid w:val="00AA054A"/>
    <w:rsid w:val="00AA0D83"/>
    <w:rsid w:val="00AA124E"/>
    <w:rsid w:val="00AA18A3"/>
    <w:rsid w:val="00AA368B"/>
    <w:rsid w:val="00AA3A03"/>
    <w:rsid w:val="00AA6CDF"/>
    <w:rsid w:val="00AA7283"/>
    <w:rsid w:val="00AA7BD5"/>
    <w:rsid w:val="00AB13F0"/>
    <w:rsid w:val="00AB14D4"/>
    <w:rsid w:val="00AB22B3"/>
    <w:rsid w:val="00AB3FA9"/>
    <w:rsid w:val="00AB41EF"/>
    <w:rsid w:val="00AB70C1"/>
    <w:rsid w:val="00AC22B0"/>
    <w:rsid w:val="00AC3454"/>
    <w:rsid w:val="00AC405D"/>
    <w:rsid w:val="00AC49AE"/>
    <w:rsid w:val="00AC6BC3"/>
    <w:rsid w:val="00AC7E02"/>
    <w:rsid w:val="00AD02F8"/>
    <w:rsid w:val="00AD0E64"/>
    <w:rsid w:val="00AD3431"/>
    <w:rsid w:val="00AD481C"/>
    <w:rsid w:val="00AD7797"/>
    <w:rsid w:val="00AD78AD"/>
    <w:rsid w:val="00AE00FE"/>
    <w:rsid w:val="00AE1379"/>
    <w:rsid w:val="00AE3040"/>
    <w:rsid w:val="00AE7CAB"/>
    <w:rsid w:val="00AF29BF"/>
    <w:rsid w:val="00AF3D9F"/>
    <w:rsid w:val="00AF402B"/>
    <w:rsid w:val="00AF419C"/>
    <w:rsid w:val="00AF5799"/>
    <w:rsid w:val="00AF6C1C"/>
    <w:rsid w:val="00AF6E74"/>
    <w:rsid w:val="00B00F07"/>
    <w:rsid w:val="00B070E1"/>
    <w:rsid w:val="00B13C61"/>
    <w:rsid w:val="00B1444F"/>
    <w:rsid w:val="00B14C0C"/>
    <w:rsid w:val="00B21038"/>
    <w:rsid w:val="00B215AF"/>
    <w:rsid w:val="00B22456"/>
    <w:rsid w:val="00B22B4B"/>
    <w:rsid w:val="00B22CDC"/>
    <w:rsid w:val="00B232A9"/>
    <w:rsid w:val="00B23BAE"/>
    <w:rsid w:val="00B23C78"/>
    <w:rsid w:val="00B25F9B"/>
    <w:rsid w:val="00B26BDD"/>
    <w:rsid w:val="00B2719D"/>
    <w:rsid w:val="00B27694"/>
    <w:rsid w:val="00B32583"/>
    <w:rsid w:val="00B32A93"/>
    <w:rsid w:val="00B32D1C"/>
    <w:rsid w:val="00B33ADF"/>
    <w:rsid w:val="00B37C22"/>
    <w:rsid w:val="00B37CDD"/>
    <w:rsid w:val="00B40F76"/>
    <w:rsid w:val="00B40FA7"/>
    <w:rsid w:val="00B41896"/>
    <w:rsid w:val="00B43D2D"/>
    <w:rsid w:val="00B44716"/>
    <w:rsid w:val="00B5049E"/>
    <w:rsid w:val="00B53803"/>
    <w:rsid w:val="00B53D5D"/>
    <w:rsid w:val="00B600F7"/>
    <w:rsid w:val="00B60FBE"/>
    <w:rsid w:val="00B6415C"/>
    <w:rsid w:val="00B66B06"/>
    <w:rsid w:val="00B66DE5"/>
    <w:rsid w:val="00B66ECB"/>
    <w:rsid w:val="00B67543"/>
    <w:rsid w:val="00B72340"/>
    <w:rsid w:val="00B7247E"/>
    <w:rsid w:val="00B727EB"/>
    <w:rsid w:val="00B73C18"/>
    <w:rsid w:val="00B77218"/>
    <w:rsid w:val="00B77A99"/>
    <w:rsid w:val="00B77B9F"/>
    <w:rsid w:val="00B81454"/>
    <w:rsid w:val="00B826F6"/>
    <w:rsid w:val="00B92319"/>
    <w:rsid w:val="00B957AD"/>
    <w:rsid w:val="00B96CEF"/>
    <w:rsid w:val="00BA04E1"/>
    <w:rsid w:val="00BA26E5"/>
    <w:rsid w:val="00BB061B"/>
    <w:rsid w:val="00BB1A5F"/>
    <w:rsid w:val="00BB232E"/>
    <w:rsid w:val="00BB2476"/>
    <w:rsid w:val="00BB2594"/>
    <w:rsid w:val="00BB3344"/>
    <w:rsid w:val="00BB462D"/>
    <w:rsid w:val="00BB6B92"/>
    <w:rsid w:val="00BC194F"/>
    <w:rsid w:val="00BC19F5"/>
    <w:rsid w:val="00BC1D51"/>
    <w:rsid w:val="00BC456C"/>
    <w:rsid w:val="00BC5585"/>
    <w:rsid w:val="00BC5853"/>
    <w:rsid w:val="00BC6BDA"/>
    <w:rsid w:val="00BC6FBE"/>
    <w:rsid w:val="00BD09D5"/>
    <w:rsid w:val="00BD2402"/>
    <w:rsid w:val="00BD560F"/>
    <w:rsid w:val="00BD67DC"/>
    <w:rsid w:val="00BD74FA"/>
    <w:rsid w:val="00BD764C"/>
    <w:rsid w:val="00BE026A"/>
    <w:rsid w:val="00BE1A20"/>
    <w:rsid w:val="00BE5348"/>
    <w:rsid w:val="00BF2B16"/>
    <w:rsid w:val="00BF2DEB"/>
    <w:rsid w:val="00BF6B0E"/>
    <w:rsid w:val="00BF71FA"/>
    <w:rsid w:val="00BF72FD"/>
    <w:rsid w:val="00C0098F"/>
    <w:rsid w:val="00C04881"/>
    <w:rsid w:val="00C07895"/>
    <w:rsid w:val="00C10889"/>
    <w:rsid w:val="00C1144F"/>
    <w:rsid w:val="00C126F2"/>
    <w:rsid w:val="00C145CE"/>
    <w:rsid w:val="00C153D0"/>
    <w:rsid w:val="00C155A6"/>
    <w:rsid w:val="00C16407"/>
    <w:rsid w:val="00C1649A"/>
    <w:rsid w:val="00C17F83"/>
    <w:rsid w:val="00C20922"/>
    <w:rsid w:val="00C22957"/>
    <w:rsid w:val="00C230B3"/>
    <w:rsid w:val="00C233AC"/>
    <w:rsid w:val="00C23F8D"/>
    <w:rsid w:val="00C25003"/>
    <w:rsid w:val="00C25E12"/>
    <w:rsid w:val="00C27800"/>
    <w:rsid w:val="00C279DB"/>
    <w:rsid w:val="00C30D8E"/>
    <w:rsid w:val="00C32016"/>
    <w:rsid w:val="00C3533D"/>
    <w:rsid w:val="00C362A4"/>
    <w:rsid w:val="00C3691D"/>
    <w:rsid w:val="00C42D59"/>
    <w:rsid w:val="00C44800"/>
    <w:rsid w:val="00C464B4"/>
    <w:rsid w:val="00C46B3E"/>
    <w:rsid w:val="00C46FF5"/>
    <w:rsid w:val="00C5129D"/>
    <w:rsid w:val="00C514FA"/>
    <w:rsid w:val="00C5278D"/>
    <w:rsid w:val="00C52B01"/>
    <w:rsid w:val="00C52B4E"/>
    <w:rsid w:val="00C5514E"/>
    <w:rsid w:val="00C56FFC"/>
    <w:rsid w:val="00C61445"/>
    <w:rsid w:val="00C6579D"/>
    <w:rsid w:val="00C65E68"/>
    <w:rsid w:val="00C67FF6"/>
    <w:rsid w:val="00C71FEB"/>
    <w:rsid w:val="00C72AC5"/>
    <w:rsid w:val="00C74579"/>
    <w:rsid w:val="00C810F5"/>
    <w:rsid w:val="00C83CD0"/>
    <w:rsid w:val="00C858CE"/>
    <w:rsid w:val="00C872AC"/>
    <w:rsid w:val="00C90DB8"/>
    <w:rsid w:val="00C927EF"/>
    <w:rsid w:val="00C92A45"/>
    <w:rsid w:val="00C92CB5"/>
    <w:rsid w:val="00C93F7C"/>
    <w:rsid w:val="00C97C75"/>
    <w:rsid w:val="00C97E37"/>
    <w:rsid w:val="00CA274A"/>
    <w:rsid w:val="00CB0685"/>
    <w:rsid w:val="00CB1F8A"/>
    <w:rsid w:val="00CB3A04"/>
    <w:rsid w:val="00CB3B76"/>
    <w:rsid w:val="00CB4B5B"/>
    <w:rsid w:val="00CB5F38"/>
    <w:rsid w:val="00CB7EF6"/>
    <w:rsid w:val="00CC12E5"/>
    <w:rsid w:val="00CC3FE9"/>
    <w:rsid w:val="00CC4D44"/>
    <w:rsid w:val="00CC7B8C"/>
    <w:rsid w:val="00CD021E"/>
    <w:rsid w:val="00CD4D3D"/>
    <w:rsid w:val="00CD63BF"/>
    <w:rsid w:val="00CD6EA8"/>
    <w:rsid w:val="00CD7B5E"/>
    <w:rsid w:val="00CE0EB7"/>
    <w:rsid w:val="00CE46C1"/>
    <w:rsid w:val="00CE5261"/>
    <w:rsid w:val="00CE5ACD"/>
    <w:rsid w:val="00CE6763"/>
    <w:rsid w:val="00CE6A81"/>
    <w:rsid w:val="00CF00AB"/>
    <w:rsid w:val="00CF0657"/>
    <w:rsid w:val="00CF19B9"/>
    <w:rsid w:val="00CF36A1"/>
    <w:rsid w:val="00CF3E8F"/>
    <w:rsid w:val="00CF4ADC"/>
    <w:rsid w:val="00CF62BC"/>
    <w:rsid w:val="00CF633A"/>
    <w:rsid w:val="00CF76A6"/>
    <w:rsid w:val="00CF783C"/>
    <w:rsid w:val="00CF799E"/>
    <w:rsid w:val="00CF7F51"/>
    <w:rsid w:val="00D00CE4"/>
    <w:rsid w:val="00D03CF8"/>
    <w:rsid w:val="00D0578D"/>
    <w:rsid w:val="00D07147"/>
    <w:rsid w:val="00D07808"/>
    <w:rsid w:val="00D11A95"/>
    <w:rsid w:val="00D12481"/>
    <w:rsid w:val="00D12633"/>
    <w:rsid w:val="00D12C1C"/>
    <w:rsid w:val="00D13501"/>
    <w:rsid w:val="00D1732D"/>
    <w:rsid w:val="00D1749F"/>
    <w:rsid w:val="00D227A9"/>
    <w:rsid w:val="00D2290F"/>
    <w:rsid w:val="00D24A9F"/>
    <w:rsid w:val="00D25B46"/>
    <w:rsid w:val="00D25BEF"/>
    <w:rsid w:val="00D26295"/>
    <w:rsid w:val="00D26897"/>
    <w:rsid w:val="00D316AA"/>
    <w:rsid w:val="00D316EC"/>
    <w:rsid w:val="00D32660"/>
    <w:rsid w:val="00D3266F"/>
    <w:rsid w:val="00D34AEE"/>
    <w:rsid w:val="00D3537C"/>
    <w:rsid w:val="00D371FF"/>
    <w:rsid w:val="00D439C5"/>
    <w:rsid w:val="00D46822"/>
    <w:rsid w:val="00D5170A"/>
    <w:rsid w:val="00D56459"/>
    <w:rsid w:val="00D568B9"/>
    <w:rsid w:val="00D615C4"/>
    <w:rsid w:val="00D655C5"/>
    <w:rsid w:val="00D6590B"/>
    <w:rsid w:val="00D66B4E"/>
    <w:rsid w:val="00D67A05"/>
    <w:rsid w:val="00D7117F"/>
    <w:rsid w:val="00D73765"/>
    <w:rsid w:val="00D737C0"/>
    <w:rsid w:val="00D74042"/>
    <w:rsid w:val="00D75FE3"/>
    <w:rsid w:val="00D777CD"/>
    <w:rsid w:val="00D841D1"/>
    <w:rsid w:val="00D84BF6"/>
    <w:rsid w:val="00D85C4D"/>
    <w:rsid w:val="00D873FB"/>
    <w:rsid w:val="00D926B3"/>
    <w:rsid w:val="00D930F5"/>
    <w:rsid w:val="00D94FF1"/>
    <w:rsid w:val="00D95D07"/>
    <w:rsid w:val="00DA391F"/>
    <w:rsid w:val="00DA3DD0"/>
    <w:rsid w:val="00DA3FCC"/>
    <w:rsid w:val="00DA47E0"/>
    <w:rsid w:val="00DA6ADE"/>
    <w:rsid w:val="00DA6D66"/>
    <w:rsid w:val="00DA7438"/>
    <w:rsid w:val="00DA7FA9"/>
    <w:rsid w:val="00DB248C"/>
    <w:rsid w:val="00DB36DD"/>
    <w:rsid w:val="00DB571A"/>
    <w:rsid w:val="00DB6B07"/>
    <w:rsid w:val="00DC2369"/>
    <w:rsid w:val="00DC2B3B"/>
    <w:rsid w:val="00DC2BD1"/>
    <w:rsid w:val="00DC480A"/>
    <w:rsid w:val="00DC58B6"/>
    <w:rsid w:val="00DD070E"/>
    <w:rsid w:val="00DD0AEB"/>
    <w:rsid w:val="00DD0CA0"/>
    <w:rsid w:val="00DD22FD"/>
    <w:rsid w:val="00DD5387"/>
    <w:rsid w:val="00DD6788"/>
    <w:rsid w:val="00DD7582"/>
    <w:rsid w:val="00DE155F"/>
    <w:rsid w:val="00DE7F29"/>
    <w:rsid w:val="00DF343B"/>
    <w:rsid w:val="00DF3C8C"/>
    <w:rsid w:val="00DF5CF9"/>
    <w:rsid w:val="00DF6867"/>
    <w:rsid w:val="00DF7E28"/>
    <w:rsid w:val="00DF7FFA"/>
    <w:rsid w:val="00E030A0"/>
    <w:rsid w:val="00E03C0A"/>
    <w:rsid w:val="00E06013"/>
    <w:rsid w:val="00E073E8"/>
    <w:rsid w:val="00E07C5B"/>
    <w:rsid w:val="00E07FBF"/>
    <w:rsid w:val="00E10487"/>
    <w:rsid w:val="00E10F71"/>
    <w:rsid w:val="00E11376"/>
    <w:rsid w:val="00E16BE3"/>
    <w:rsid w:val="00E20BCC"/>
    <w:rsid w:val="00E20DE8"/>
    <w:rsid w:val="00E20E39"/>
    <w:rsid w:val="00E21408"/>
    <w:rsid w:val="00E24DBC"/>
    <w:rsid w:val="00E32876"/>
    <w:rsid w:val="00E33042"/>
    <w:rsid w:val="00E337D2"/>
    <w:rsid w:val="00E345BE"/>
    <w:rsid w:val="00E34C60"/>
    <w:rsid w:val="00E41547"/>
    <w:rsid w:val="00E41748"/>
    <w:rsid w:val="00E4206F"/>
    <w:rsid w:val="00E441CB"/>
    <w:rsid w:val="00E447D8"/>
    <w:rsid w:val="00E500F7"/>
    <w:rsid w:val="00E502E4"/>
    <w:rsid w:val="00E50849"/>
    <w:rsid w:val="00E51507"/>
    <w:rsid w:val="00E528BD"/>
    <w:rsid w:val="00E537CC"/>
    <w:rsid w:val="00E542C9"/>
    <w:rsid w:val="00E56360"/>
    <w:rsid w:val="00E576B2"/>
    <w:rsid w:val="00E63A1D"/>
    <w:rsid w:val="00E66190"/>
    <w:rsid w:val="00E67F5B"/>
    <w:rsid w:val="00E70BF7"/>
    <w:rsid w:val="00E711F4"/>
    <w:rsid w:val="00E71627"/>
    <w:rsid w:val="00E7170F"/>
    <w:rsid w:val="00E7227C"/>
    <w:rsid w:val="00E76C5F"/>
    <w:rsid w:val="00E835E9"/>
    <w:rsid w:val="00E84CA6"/>
    <w:rsid w:val="00E8536D"/>
    <w:rsid w:val="00E85781"/>
    <w:rsid w:val="00E8717B"/>
    <w:rsid w:val="00E91F70"/>
    <w:rsid w:val="00E921AD"/>
    <w:rsid w:val="00E943A7"/>
    <w:rsid w:val="00E94461"/>
    <w:rsid w:val="00E96D48"/>
    <w:rsid w:val="00E96F6A"/>
    <w:rsid w:val="00E97857"/>
    <w:rsid w:val="00EA0726"/>
    <w:rsid w:val="00EA125E"/>
    <w:rsid w:val="00EA2B5E"/>
    <w:rsid w:val="00EA3013"/>
    <w:rsid w:val="00EA3B4D"/>
    <w:rsid w:val="00EB1AA9"/>
    <w:rsid w:val="00EB29B8"/>
    <w:rsid w:val="00EB4C81"/>
    <w:rsid w:val="00EB6312"/>
    <w:rsid w:val="00EB658C"/>
    <w:rsid w:val="00EB67EB"/>
    <w:rsid w:val="00EC0253"/>
    <w:rsid w:val="00EC0352"/>
    <w:rsid w:val="00EC0DCB"/>
    <w:rsid w:val="00EC5112"/>
    <w:rsid w:val="00EC5249"/>
    <w:rsid w:val="00EC5DDE"/>
    <w:rsid w:val="00EC6D5B"/>
    <w:rsid w:val="00ED0727"/>
    <w:rsid w:val="00ED305F"/>
    <w:rsid w:val="00ED384A"/>
    <w:rsid w:val="00ED3C2E"/>
    <w:rsid w:val="00ED4855"/>
    <w:rsid w:val="00ED52BD"/>
    <w:rsid w:val="00ED58E3"/>
    <w:rsid w:val="00ED6BF1"/>
    <w:rsid w:val="00EE08F6"/>
    <w:rsid w:val="00EE181F"/>
    <w:rsid w:val="00EE1B8A"/>
    <w:rsid w:val="00EE2147"/>
    <w:rsid w:val="00EE36A9"/>
    <w:rsid w:val="00EE3B48"/>
    <w:rsid w:val="00EE3FD9"/>
    <w:rsid w:val="00EE41BB"/>
    <w:rsid w:val="00EE5788"/>
    <w:rsid w:val="00EE6273"/>
    <w:rsid w:val="00EE7E5E"/>
    <w:rsid w:val="00EF00B6"/>
    <w:rsid w:val="00EF6647"/>
    <w:rsid w:val="00EF7592"/>
    <w:rsid w:val="00F01325"/>
    <w:rsid w:val="00F015EF"/>
    <w:rsid w:val="00F0210E"/>
    <w:rsid w:val="00F02650"/>
    <w:rsid w:val="00F0348F"/>
    <w:rsid w:val="00F0368E"/>
    <w:rsid w:val="00F03B55"/>
    <w:rsid w:val="00F04732"/>
    <w:rsid w:val="00F10661"/>
    <w:rsid w:val="00F10CFA"/>
    <w:rsid w:val="00F152E9"/>
    <w:rsid w:val="00F16E8F"/>
    <w:rsid w:val="00F232E4"/>
    <w:rsid w:val="00F2342C"/>
    <w:rsid w:val="00F237DB"/>
    <w:rsid w:val="00F23F2F"/>
    <w:rsid w:val="00F26147"/>
    <w:rsid w:val="00F26BE8"/>
    <w:rsid w:val="00F270B1"/>
    <w:rsid w:val="00F3112F"/>
    <w:rsid w:val="00F31F82"/>
    <w:rsid w:val="00F362EA"/>
    <w:rsid w:val="00F41728"/>
    <w:rsid w:val="00F4193B"/>
    <w:rsid w:val="00F42643"/>
    <w:rsid w:val="00F42B6A"/>
    <w:rsid w:val="00F453EA"/>
    <w:rsid w:val="00F45FA6"/>
    <w:rsid w:val="00F4631D"/>
    <w:rsid w:val="00F5247C"/>
    <w:rsid w:val="00F52E14"/>
    <w:rsid w:val="00F53614"/>
    <w:rsid w:val="00F5379B"/>
    <w:rsid w:val="00F543D0"/>
    <w:rsid w:val="00F54466"/>
    <w:rsid w:val="00F54861"/>
    <w:rsid w:val="00F54FB9"/>
    <w:rsid w:val="00F55582"/>
    <w:rsid w:val="00F6164A"/>
    <w:rsid w:val="00F6380C"/>
    <w:rsid w:val="00F652D2"/>
    <w:rsid w:val="00F663F4"/>
    <w:rsid w:val="00F66B7D"/>
    <w:rsid w:val="00F678C4"/>
    <w:rsid w:val="00F716ED"/>
    <w:rsid w:val="00F719A2"/>
    <w:rsid w:val="00F72ED8"/>
    <w:rsid w:val="00F7692C"/>
    <w:rsid w:val="00F81DE0"/>
    <w:rsid w:val="00F825E6"/>
    <w:rsid w:val="00F8393B"/>
    <w:rsid w:val="00F83F16"/>
    <w:rsid w:val="00F85A92"/>
    <w:rsid w:val="00F87E11"/>
    <w:rsid w:val="00F91B85"/>
    <w:rsid w:val="00F92549"/>
    <w:rsid w:val="00F92A42"/>
    <w:rsid w:val="00F92AF0"/>
    <w:rsid w:val="00F93B47"/>
    <w:rsid w:val="00FA0BCE"/>
    <w:rsid w:val="00FA148F"/>
    <w:rsid w:val="00FA1E63"/>
    <w:rsid w:val="00FA3B10"/>
    <w:rsid w:val="00FA4AF1"/>
    <w:rsid w:val="00FA6DFB"/>
    <w:rsid w:val="00FB4402"/>
    <w:rsid w:val="00FB449D"/>
    <w:rsid w:val="00FC0C42"/>
    <w:rsid w:val="00FC1F7D"/>
    <w:rsid w:val="00FC6CCE"/>
    <w:rsid w:val="00FC7792"/>
    <w:rsid w:val="00FC7A8A"/>
    <w:rsid w:val="00FD55F0"/>
    <w:rsid w:val="00FD7ABD"/>
    <w:rsid w:val="00FE4DEE"/>
    <w:rsid w:val="00FE5172"/>
    <w:rsid w:val="00FE549B"/>
    <w:rsid w:val="00FE5C4B"/>
    <w:rsid w:val="00FF082D"/>
    <w:rsid w:val="00FF1999"/>
    <w:rsid w:val="00FF5FBF"/>
    <w:rsid w:val="00FF647C"/>
    <w:rsid w:val="00FF75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6"/>
        <w:szCs w:val="22"/>
        <w:lang w:val="en-US" w:eastAsia="en-US" w:bidi="ar-SA"/>
      </w:rPr>
    </w:rPrDefault>
    <w:pPrDefault>
      <w:pPr>
        <w:spacing w:before="240" w:after="240"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194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04E44"/>
  </w:style>
</w:styles>
</file>

<file path=word/webSettings.xml><?xml version="1.0" encoding="utf-8"?>
<w:webSettings xmlns:r="http://schemas.openxmlformats.org/officeDocument/2006/relationships" xmlns:w="http://schemas.openxmlformats.org/wordprocessingml/2006/main">
  <w:divs>
    <w:div w:id="943155090">
      <w:bodyDiv w:val="1"/>
      <w:marLeft w:val="0"/>
      <w:marRight w:val="0"/>
      <w:marTop w:val="0"/>
      <w:marBottom w:val="0"/>
      <w:divBdr>
        <w:top w:val="none" w:sz="0" w:space="0" w:color="auto"/>
        <w:left w:val="none" w:sz="0" w:space="0" w:color="auto"/>
        <w:bottom w:val="none" w:sz="0" w:space="0" w:color="auto"/>
        <w:right w:val="none" w:sz="0" w:space="0" w:color="auto"/>
      </w:divBdr>
      <w:divsChild>
        <w:div w:id="1677030013">
          <w:marLeft w:val="0"/>
          <w:marRight w:val="0"/>
          <w:marTop w:val="0"/>
          <w:marBottom w:val="0"/>
          <w:divBdr>
            <w:top w:val="none" w:sz="0" w:space="0" w:color="auto"/>
            <w:left w:val="none" w:sz="0" w:space="0" w:color="auto"/>
            <w:bottom w:val="none" w:sz="0" w:space="0" w:color="auto"/>
            <w:right w:val="none" w:sz="0" w:space="0" w:color="auto"/>
          </w:divBdr>
        </w:div>
        <w:div w:id="1243375039">
          <w:marLeft w:val="0"/>
          <w:marRight w:val="0"/>
          <w:marTop w:val="0"/>
          <w:marBottom w:val="120"/>
          <w:divBdr>
            <w:top w:val="none" w:sz="0" w:space="0" w:color="auto"/>
            <w:left w:val="none" w:sz="0" w:space="0" w:color="auto"/>
            <w:bottom w:val="none" w:sz="0" w:space="0" w:color="auto"/>
            <w:right w:val="none" w:sz="0" w:space="0" w:color="auto"/>
          </w:divBdr>
        </w:div>
        <w:div w:id="1771319575">
          <w:marLeft w:val="0"/>
          <w:marRight w:val="0"/>
          <w:marTop w:val="0"/>
          <w:marBottom w:val="120"/>
          <w:divBdr>
            <w:top w:val="none" w:sz="0" w:space="0" w:color="auto"/>
            <w:left w:val="none" w:sz="0" w:space="0" w:color="auto"/>
            <w:bottom w:val="none" w:sz="0" w:space="0" w:color="auto"/>
            <w:right w:val="none" w:sz="0" w:space="0" w:color="auto"/>
          </w:divBdr>
        </w:div>
        <w:div w:id="1700084231">
          <w:marLeft w:val="0"/>
          <w:marRight w:val="0"/>
          <w:marTop w:val="0"/>
          <w:marBottom w:val="120"/>
          <w:divBdr>
            <w:top w:val="none" w:sz="0" w:space="0" w:color="auto"/>
            <w:left w:val="none" w:sz="0" w:space="0" w:color="auto"/>
            <w:bottom w:val="none" w:sz="0" w:space="0" w:color="auto"/>
            <w:right w:val="none" w:sz="0" w:space="0" w:color="auto"/>
          </w:divBdr>
        </w:div>
        <w:div w:id="753865699">
          <w:marLeft w:val="0"/>
          <w:marRight w:val="0"/>
          <w:marTop w:val="0"/>
          <w:marBottom w:val="120"/>
          <w:divBdr>
            <w:top w:val="none" w:sz="0" w:space="0" w:color="auto"/>
            <w:left w:val="none" w:sz="0" w:space="0" w:color="auto"/>
            <w:bottom w:val="none" w:sz="0" w:space="0" w:color="auto"/>
            <w:right w:val="none" w:sz="0" w:space="0" w:color="auto"/>
          </w:divBdr>
        </w:div>
        <w:div w:id="17474533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339</Words>
  <Characters>1938</Characters>
  <Application>Microsoft Office Word</Application>
  <DocSecurity>0</DocSecurity>
  <Lines>16</Lines>
  <Paragraphs>4</Paragraphs>
  <ScaleCrop>false</ScaleCrop>
  <Company/>
  <LinksUpToDate>false</LinksUpToDate>
  <CharactersWithSpaces>2273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Spring</dc:creator>
  <cp:lastModifiedBy>Spring</cp:lastModifiedBy>
  <cp:revision>1</cp:revision>
  <dcterms:created xsi:type="dcterms:W3CDTF">2014-03-31T03:17:00Z</dcterms:created>
  <dcterms:modified xsi:type="dcterms:W3CDTF">2014-03-31T03:17:00Z</dcterms:modified>
</cp:coreProperties>
</file>